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90" w:rsidRDefault="009B1790">
      <w:pPr>
        <w:widowControl w:val="0"/>
        <w:autoSpaceDE w:val="0"/>
        <w:autoSpaceDN w:val="0"/>
        <w:adjustRightInd w:val="0"/>
        <w:spacing w:after="0" w:line="240" w:lineRule="auto"/>
        <w:jc w:val="both"/>
        <w:outlineLvl w:val="0"/>
        <w:rPr>
          <w:rFonts w:ascii="Calibri" w:hAnsi="Calibri" w:cs="Calibri"/>
        </w:rPr>
      </w:pPr>
    </w:p>
    <w:p w:rsidR="009B1790" w:rsidRDefault="009B179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ОМСКОЙ ОБЛАСТИ</w:t>
      </w:r>
    </w:p>
    <w:p w:rsidR="009B1790" w:rsidRDefault="009B1790">
      <w:pPr>
        <w:widowControl w:val="0"/>
        <w:autoSpaceDE w:val="0"/>
        <w:autoSpaceDN w:val="0"/>
        <w:adjustRightInd w:val="0"/>
        <w:spacing w:after="0" w:line="240" w:lineRule="auto"/>
        <w:jc w:val="center"/>
        <w:rPr>
          <w:rFonts w:ascii="Calibri" w:hAnsi="Calibri" w:cs="Calibri"/>
          <w:b/>
          <w:bCs/>
        </w:rPr>
      </w:pP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ноября 2009 г. N 224-п</w:t>
      </w:r>
    </w:p>
    <w:p w:rsidR="009B1790" w:rsidRDefault="009B1790">
      <w:pPr>
        <w:widowControl w:val="0"/>
        <w:autoSpaceDE w:val="0"/>
        <w:autoSpaceDN w:val="0"/>
        <w:adjustRightInd w:val="0"/>
        <w:spacing w:after="0" w:line="240" w:lineRule="auto"/>
        <w:jc w:val="center"/>
        <w:rPr>
          <w:rFonts w:ascii="Calibri" w:hAnsi="Calibri" w:cs="Calibri"/>
          <w:b/>
          <w:bCs/>
        </w:rPr>
      </w:pP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 СОЦИАЛЬНОЙ ПОДДЕРЖКИ ПО ПРОЕЗДУ ОТДЕЛЬНЫХ КАТЕГОРИЙ</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 В ОМСКОЙ ОБЛАСТИ</w:t>
      </w:r>
    </w:p>
    <w:p w:rsidR="009B1790" w:rsidRDefault="009B1790">
      <w:pPr>
        <w:widowControl w:val="0"/>
        <w:autoSpaceDE w:val="0"/>
        <w:autoSpaceDN w:val="0"/>
        <w:adjustRightInd w:val="0"/>
        <w:spacing w:after="0" w:line="240" w:lineRule="auto"/>
        <w:jc w:val="center"/>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Омской области</w:t>
      </w:r>
      <w:proofErr w:type="gramEnd"/>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27.01.2010 </w:t>
      </w:r>
      <w:hyperlink r:id="rId4" w:history="1">
        <w:r>
          <w:rPr>
            <w:rFonts w:ascii="Calibri" w:hAnsi="Calibri" w:cs="Calibri"/>
            <w:color w:val="0000FF"/>
          </w:rPr>
          <w:t>N 12-п</w:t>
        </w:r>
      </w:hyperlink>
      <w:r>
        <w:rPr>
          <w:rFonts w:ascii="Calibri" w:hAnsi="Calibri" w:cs="Calibri"/>
        </w:rPr>
        <w:t xml:space="preserve">, от 07.04.2010 </w:t>
      </w:r>
      <w:hyperlink r:id="rId5" w:history="1">
        <w:r>
          <w:rPr>
            <w:rFonts w:ascii="Calibri" w:hAnsi="Calibri" w:cs="Calibri"/>
            <w:color w:val="0000FF"/>
          </w:rPr>
          <w:t>N 62-п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23.06.2010 </w:t>
      </w:r>
      <w:hyperlink r:id="rId6" w:history="1">
        <w:r>
          <w:rPr>
            <w:rFonts w:ascii="Calibri" w:hAnsi="Calibri" w:cs="Calibri"/>
            <w:color w:val="0000FF"/>
          </w:rPr>
          <w:t>N 125-п</w:t>
        </w:r>
      </w:hyperlink>
      <w:r>
        <w:rPr>
          <w:rFonts w:ascii="Calibri" w:hAnsi="Calibri" w:cs="Calibri"/>
        </w:rPr>
        <w:t xml:space="preserve">, от 24.11.2010 </w:t>
      </w:r>
      <w:hyperlink r:id="rId7" w:history="1">
        <w:r>
          <w:rPr>
            <w:rFonts w:ascii="Calibri" w:hAnsi="Calibri" w:cs="Calibri"/>
            <w:color w:val="0000FF"/>
          </w:rPr>
          <w:t>N 231-п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8" w:history="1">
        <w:r>
          <w:rPr>
            <w:rFonts w:ascii="Calibri" w:hAnsi="Calibri" w:cs="Calibri"/>
            <w:color w:val="0000FF"/>
          </w:rPr>
          <w:t>N 269-п</w:t>
        </w:r>
      </w:hyperlink>
      <w:r>
        <w:rPr>
          <w:rFonts w:ascii="Calibri" w:hAnsi="Calibri" w:cs="Calibri"/>
        </w:rPr>
        <w:t xml:space="preserve">, от 24.11.2011 </w:t>
      </w:r>
      <w:hyperlink r:id="rId9" w:history="1">
        <w:r>
          <w:rPr>
            <w:rFonts w:ascii="Calibri" w:hAnsi="Calibri" w:cs="Calibri"/>
            <w:color w:val="0000FF"/>
          </w:rPr>
          <w:t>N 225-п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18.07.2012 </w:t>
      </w:r>
      <w:hyperlink r:id="rId10" w:history="1">
        <w:r>
          <w:rPr>
            <w:rFonts w:ascii="Calibri" w:hAnsi="Calibri" w:cs="Calibri"/>
            <w:color w:val="0000FF"/>
          </w:rPr>
          <w:t>N 141-п</w:t>
        </w:r>
      </w:hyperlink>
      <w:r>
        <w:rPr>
          <w:rFonts w:ascii="Calibri" w:hAnsi="Calibri" w:cs="Calibri"/>
        </w:rPr>
        <w:t xml:space="preserve">, от 12.12.2012 </w:t>
      </w:r>
      <w:hyperlink r:id="rId11" w:history="1">
        <w:r>
          <w:rPr>
            <w:rFonts w:ascii="Calibri" w:hAnsi="Calibri" w:cs="Calibri"/>
            <w:color w:val="0000FF"/>
          </w:rPr>
          <w:t>N 274-п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13.02.2013 </w:t>
      </w:r>
      <w:hyperlink r:id="rId12" w:history="1">
        <w:r>
          <w:rPr>
            <w:rFonts w:ascii="Calibri" w:hAnsi="Calibri" w:cs="Calibri"/>
            <w:color w:val="0000FF"/>
          </w:rPr>
          <w:t>N 18-п</w:t>
        </w:r>
      </w:hyperlink>
      <w:r>
        <w:rPr>
          <w:rFonts w:ascii="Calibri" w:hAnsi="Calibri" w:cs="Calibri"/>
        </w:rPr>
        <w:t xml:space="preserve">, от 24.04.2013 </w:t>
      </w:r>
      <w:hyperlink r:id="rId13" w:history="1">
        <w:r>
          <w:rPr>
            <w:rFonts w:ascii="Calibri" w:hAnsi="Calibri" w:cs="Calibri"/>
            <w:color w:val="0000FF"/>
          </w:rPr>
          <w:t>N 83-п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07.08.2013 </w:t>
      </w:r>
      <w:hyperlink r:id="rId14" w:history="1">
        <w:r>
          <w:rPr>
            <w:rFonts w:ascii="Calibri" w:hAnsi="Calibri" w:cs="Calibri"/>
            <w:color w:val="0000FF"/>
          </w:rPr>
          <w:t>N 176-п</w:t>
        </w:r>
      </w:hyperlink>
      <w:r>
        <w:rPr>
          <w:rFonts w:ascii="Calibri" w:hAnsi="Calibri" w:cs="Calibri"/>
        </w:rPr>
        <w:t xml:space="preserve">, от 05.12.2013 </w:t>
      </w:r>
      <w:hyperlink r:id="rId15" w:history="1">
        <w:r>
          <w:rPr>
            <w:rFonts w:ascii="Calibri" w:hAnsi="Calibri" w:cs="Calibri"/>
            <w:color w:val="0000FF"/>
          </w:rPr>
          <w:t>N 316-п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24.12.2013 </w:t>
      </w:r>
      <w:hyperlink r:id="rId16" w:history="1">
        <w:r>
          <w:rPr>
            <w:rFonts w:ascii="Calibri" w:hAnsi="Calibri" w:cs="Calibri"/>
            <w:color w:val="0000FF"/>
          </w:rPr>
          <w:t>N 352-п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7" w:history="1">
        <w:r>
          <w:rPr>
            <w:rFonts w:ascii="Calibri" w:hAnsi="Calibri" w:cs="Calibri"/>
            <w:color w:val="0000FF"/>
          </w:rPr>
          <w:t>пунктами 1</w:t>
        </w:r>
      </w:hyperlink>
      <w:r>
        <w:rPr>
          <w:rFonts w:ascii="Calibri" w:hAnsi="Calibri" w:cs="Calibri"/>
        </w:rPr>
        <w:t xml:space="preserve"> - </w:t>
      </w:r>
      <w:hyperlink r:id="rId18" w:history="1">
        <w:r>
          <w:rPr>
            <w:rFonts w:ascii="Calibri" w:hAnsi="Calibri" w:cs="Calibri"/>
            <w:color w:val="0000FF"/>
          </w:rPr>
          <w:t>3 статьи 13</w:t>
        </w:r>
      </w:hyperlink>
      <w:r>
        <w:rPr>
          <w:rFonts w:ascii="Calibri" w:hAnsi="Calibri" w:cs="Calibri"/>
        </w:rPr>
        <w:t xml:space="preserve"> Кодекса Омской области о социальной защите отдельных категорий граждан Правительство Омской области постановляет:</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 w:name="Par19"/>
      <w:bookmarkEnd w:id="1"/>
      <w:r>
        <w:rPr>
          <w:rFonts w:ascii="Calibri" w:hAnsi="Calibri" w:cs="Calibri"/>
        </w:rPr>
        <w:t>1. Установить следующие категории граждан, проживающих на территории Омской области, которым предоставляются меры социальной поддержки по проезду в соответствии с настоящим постановлением:</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 w:name="Par20"/>
      <w:bookmarkEnd w:id="2"/>
      <w:proofErr w:type="gramStart"/>
      <w:r>
        <w:rPr>
          <w:rFonts w:ascii="Calibri" w:hAnsi="Calibri" w:cs="Calibri"/>
        </w:rPr>
        <w:t>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roofErr w:type="gramEnd"/>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3" w:name="Par21"/>
      <w:bookmarkEnd w:id="3"/>
      <w:r>
        <w:rPr>
          <w:rFonts w:ascii="Calibri" w:hAnsi="Calibri" w:cs="Calibri"/>
        </w:rPr>
        <w:t>2) ветераны труда, а также приравненные к ним граждане по состоянию на 31 декабря 2004 года;</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4" w:name="Par22"/>
      <w:bookmarkEnd w:id="4"/>
      <w:r>
        <w:rPr>
          <w:rFonts w:ascii="Calibri" w:hAnsi="Calibri" w:cs="Calibri"/>
        </w:rPr>
        <w:t>3) реабилитированные лица;</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 w:name="Par23"/>
      <w:bookmarkEnd w:id="5"/>
      <w:r>
        <w:rPr>
          <w:rFonts w:ascii="Calibri" w:hAnsi="Calibri" w:cs="Calibri"/>
        </w:rPr>
        <w:t>4) лица, признанные пострадавшими от политических репрессий;</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Герои Советского Союза, Герои Российской Федерации и полные кавалеры ордена Славы;</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6" w:name="Par25"/>
      <w:bookmarkEnd w:id="6"/>
      <w:r>
        <w:rPr>
          <w:rFonts w:ascii="Calibri" w:hAnsi="Calibri" w:cs="Calibri"/>
        </w:rPr>
        <w:t>6) Герои Социалистического Труда и полные кавалеры ордена Трудовой Славы;</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7" w:name="Par26"/>
      <w:bookmarkEnd w:id="7"/>
      <w:r>
        <w:rPr>
          <w:rFonts w:ascii="Calibri" w:hAnsi="Calibri" w:cs="Calibri"/>
        </w:rPr>
        <w:t>7) инвалиды Великой Отечественной войны и инвалиды боевых действий (далее - инвалиды войны), а также приравненные к ним лица по состоянию на 31 декабря 2004 года;</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8" w:name="Par27"/>
      <w:bookmarkEnd w:id="8"/>
      <w:r>
        <w:rPr>
          <w:rFonts w:ascii="Calibri" w:hAnsi="Calibri" w:cs="Calibri"/>
        </w:rPr>
        <w:t xml:space="preserve">8) участники Великой Отечественной войны из числа лиц, указанных в </w:t>
      </w:r>
      <w:hyperlink r:id="rId19" w:history="1">
        <w:r>
          <w:rPr>
            <w:rFonts w:ascii="Calibri" w:hAnsi="Calibri" w:cs="Calibri"/>
            <w:color w:val="0000FF"/>
          </w:rPr>
          <w:t>подпункте 1 пункта 1 статьи 2</w:t>
        </w:r>
      </w:hyperlink>
      <w:r>
        <w:rPr>
          <w:rFonts w:ascii="Calibri" w:hAnsi="Calibri" w:cs="Calibri"/>
        </w:rPr>
        <w:t xml:space="preserve"> Федерального закона "О ветеранах", а также приравненные к ним лица по состоянию на 31 декабря 2004 года;</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8 в ред. </w:t>
      </w:r>
      <w:hyperlink r:id="rId20" w:history="1">
        <w:r>
          <w:rPr>
            <w:rFonts w:ascii="Calibri" w:hAnsi="Calibri" w:cs="Calibri"/>
            <w:color w:val="0000FF"/>
          </w:rPr>
          <w:t>Постановления</w:t>
        </w:r>
      </w:hyperlink>
      <w:r>
        <w:rPr>
          <w:rFonts w:ascii="Calibri" w:hAnsi="Calibri" w:cs="Calibri"/>
        </w:rPr>
        <w:t xml:space="preserve"> Правительства Омской области от 12.12.2012 N 274-п)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исключен</w:t>
      </w:r>
      <w:proofErr w:type="gramEnd"/>
      <w:r>
        <w:rPr>
          <w:rFonts w:ascii="Calibri" w:hAnsi="Calibri" w:cs="Calibri"/>
        </w:rPr>
        <w:t xml:space="preserve"> с 1 января 2013 года. - </w:t>
      </w:r>
      <w:hyperlink r:id="rId21" w:history="1">
        <w:r>
          <w:rPr>
            <w:rFonts w:ascii="Calibri" w:hAnsi="Calibri" w:cs="Calibri"/>
            <w:color w:val="0000FF"/>
          </w:rPr>
          <w:t>Постановление</w:t>
        </w:r>
      </w:hyperlink>
      <w:r>
        <w:rPr>
          <w:rFonts w:ascii="Calibri" w:hAnsi="Calibri" w:cs="Calibri"/>
        </w:rPr>
        <w:t xml:space="preserve"> Правительства Омской области от 12.12.2012 N 274-п;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9" w:name="Par30"/>
      <w:bookmarkEnd w:id="9"/>
      <w:r>
        <w:rPr>
          <w:rFonts w:ascii="Calibri" w:hAnsi="Calibri" w:cs="Calibri"/>
        </w:rPr>
        <w:t xml:space="preserve">10) ветераны боевых действий на территории СССР, на территории Российской Федерации и территориях других государств (далее - ветераны боевых действий) из числа лиц, указанных в </w:t>
      </w:r>
      <w:hyperlink r:id="rId22" w:history="1">
        <w:r>
          <w:rPr>
            <w:rFonts w:ascii="Calibri" w:hAnsi="Calibri" w:cs="Calibri"/>
            <w:color w:val="0000FF"/>
          </w:rPr>
          <w:t>подпунктах 1</w:t>
        </w:r>
      </w:hyperlink>
      <w:r>
        <w:rPr>
          <w:rFonts w:ascii="Calibri" w:hAnsi="Calibri" w:cs="Calibri"/>
        </w:rPr>
        <w:t xml:space="preserve"> - </w:t>
      </w:r>
      <w:hyperlink r:id="rId23" w:history="1">
        <w:r>
          <w:rPr>
            <w:rFonts w:ascii="Calibri" w:hAnsi="Calibri" w:cs="Calibri"/>
            <w:color w:val="0000FF"/>
          </w:rPr>
          <w:t>4 пункта 1 статьи 3</w:t>
        </w:r>
      </w:hyperlink>
      <w:r>
        <w:rPr>
          <w:rFonts w:ascii="Calibri" w:hAnsi="Calibri" w:cs="Calibri"/>
        </w:rPr>
        <w:t xml:space="preserve"> Федерального закона "О ветеранах";</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0" w:name="Par31"/>
      <w:bookmarkEnd w:id="10"/>
      <w:r>
        <w:rPr>
          <w:rFonts w:ascii="Calibri" w:hAnsi="Calibri" w:cs="Calibri"/>
        </w:rPr>
        <w:t>11) лица, награжденные знаком "Жителю блокадного Ленинграда";</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1" w:name="Par32"/>
      <w:bookmarkEnd w:id="11"/>
      <w:proofErr w:type="gramStart"/>
      <w:r>
        <w:rPr>
          <w:rFonts w:ascii="Calibri" w:hAnsi="Calibri" w:cs="Calibri"/>
        </w:rPr>
        <w:t>12)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2" w:name="Par33"/>
      <w:bookmarkEnd w:id="12"/>
      <w:r>
        <w:rPr>
          <w:rFonts w:ascii="Calibri" w:hAnsi="Calibri" w:cs="Calibri"/>
        </w:rPr>
        <w:t>13) родители и супруга (супруг) погибших (умерших) инвалидов войны, участников Великой Отечественной войны и ветеранов боевых действий;</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3" w:name="Par34"/>
      <w:bookmarkEnd w:id="13"/>
      <w:r>
        <w:rPr>
          <w:rFonts w:ascii="Calibri" w:hAnsi="Calibri" w:cs="Calibri"/>
        </w:rPr>
        <w:lastRenderedPageBreak/>
        <w:t xml:space="preserve">14) родители и супруга (супруг) погибших в Великой Отечественной войне лиц из числа личного состава групп самозащиты объектовых и аварийных команд местной противовоздушной обороны; родители и супруга (супруг) погибших работников госпиталей и больниц города Ленинграда; родители и супруга (супруг)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родители и супруга (супруг) военнослужащих, погибших в плену, признанных в установленном </w:t>
      </w:r>
      <w:proofErr w:type="gramStart"/>
      <w:r>
        <w:rPr>
          <w:rFonts w:ascii="Calibri" w:hAnsi="Calibri" w:cs="Calibri"/>
        </w:rPr>
        <w:t>порядке</w:t>
      </w:r>
      <w:proofErr w:type="gramEnd"/>
      <w:r>
        <w:rPr>
          <w:rFonts w:ascii="Calibri" w:hAnsi="Calibri" w:cs="Calibri"/>
        </w:rPr>
        <w:t xml:space="preserve"> пропавшими без вести в районах боевых действий и исключенных из списков воинских частей;</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инвалиды и лицо, сопровождающее инвалида I группы;</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дети-инвалиды; их родители, опекуны, попечители и социальные работники (в случае сопровождения ими детей-инвалидов);</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4" w:name="Par37"/>
      <w:bookmarkEnd w:id="14"/>
      <w:r>
        <w:rPr>
          <w:rFonts w:ascii="Calibri" w:hAnsi="Calibri" w:cs="Calibri"/>
        </w:rPr>
        <w:t xml:space="preserve">17) граждане, имевшие право на бесплатный проезд пассажирским транспортом общего пользования в соответствии с </w:t>
      </w:r>
      <w:hyperlink r:id="rId24" w:history="1">
        <w:r>
          <w:rPr>
            <w:rFonts w:ascii="Calibri" w:hAnsi="Calibri" w:cs="Calibri"/>
            <w:color w:val="0000FF"/>
          </w:rPr>
          <w:t>Законом</w:t>
        </w:r>
      </w:hyperlink>
      <w:r>
        <w:rPr>
          <w:rFonts w:ascii="Calibri" w:hAnsi="Calibri" w:cs="Calibri"/>
        </w:rPr>
        <w:t xml:space="preserve"> Российской Федерации "О социальной защите граждан, подвергшихся воздействию радиации вследствие катастрофы на Чернобыльской АЭС";</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беременные женщины при проезде в лечебные учреждения на консультации и обратно при наличии обменной карты беременной и направления врача, заверенного печатью лечебного учреждения;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члены многодетных семей;</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5" w:name="Par40"/>
      <w:bookmarkEnd w:id="15"/>
      <w:r>
        <w:rPr>
          <w:rFonts w:ascii="Calibri" w:hAnsi="Calibri" w:cs="Calibri"/>
        </w:rPr>
        <w:t>20) граждане, награжденные знаком "Почетный донор России";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исключен. - </w:t>
      </w:r>
      <w:hyperlink r:id="rId25" w:history="1">
        <w:proofErr w:type="gramStart"/>
        <w:r>
          <w:rPr>
            <w:rFonts w:ascii="Calibri" w:hAnsi="Calibri" w:cs="Calibri"/>
            <w:color w:val="0000FF"/>
          </w:rPr>
          <w:t>Постановление</w:t>
        </w:r>
      </w:hyperlink>
      <w:r>
        <w:rPr>
          <w:rFonts w:ascii="Calibri" w:hAnsi="Calibri" w:cs="Calibri"/>
        </w:rPr>
        <w:t xml:space="preserve"> Правительства Омской области от 24.04.2013 N 83-п;</w:t>
      </w:r>
      <w:proofErr w:type="gramEnd"/>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6" w:name="Par42"/>
      <w:bookmarkEnd w:id="16"/>
      <w:proofErr w:type="gramStart"/>
      <w:r>
        <w:rPr>
          <w:rFonts w:ascii="Calibri" w:hAnsi="Calibri" w:cs="Calibri"/>
        </w:rPr>
        <w:t>22) дети-сироты и дети, оставшиеся без попечения родителей, лица из числа детей-сирот и детей, оставшихся без попечения родителей, обучающиеся за счет средств областного бюджета или бюджетов муниципальных образований Омской области по имеющим государственную аккредитацию образовательным программам;</w:t>
      </w:r>
      <w:proofErr w:type="gramEnd"/>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22 в ред. </w:t>
      </w:r>
      <w:hyperlink r:id="rId26" w:history="1">
        <w:r>
          <w:rPr>
            <w:rFonts w:ascii="Calibri" w:hAnsi="Calibri" w:cs="Calibri"/>
            <w:color w:val="0000FF"/>
          </w:rPr>
          <w:t>Постановления</w:t>
        </w:r>
      </w:hyperlink>
      <w:r>
        <w:rPr>
          <w:rFonts w:ascii="Calibri" w:hAnsi="Calibri" w:cs="Calibri"/>
        </w:rPr>
        <w:t xml:space="preserve"> Правительства Омской области от 05.12.2013 N 316-п)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7" w:name="Par44"/>
      <w:bookmarkEnd w:id="17"/>
      <w:r>
        <w:rPr>
          <w:rFonts w:ascii="Calibri" w:hAnsi="Calibri" w:cs="Calibri"/>
        </w:rPr>
        <w:t>23) лица, награжденные золотой медалью "За особые заслуги перед Омской областью" или удостоенные почетного звания Омской области "Почетный гражданин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лица, обучающиеся в общеобразовательных школах-интернатах, расположенных на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8" w:name="Par46"/>
      <w:bookmarkEnd w:id="18"/>
      <w:proofErr w:type="gramStart"/>
      <w:r>
        <w:rPr>
          <w:rFonts w:ascii="Calibri" w:hAnsi="Calibri" w:cs="Calibri"/>
        </w:rPr>
        <w:t>25) обучающиеся в казенном общеобразовательном учреждении Омской области "Кадетская школа-интернат "Омский кадетский корпус".</w:t>
      </w:r>
      <w:proofErr w:type="gramEnd"/>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Омской области от 18.07.2012 </w:t>
      </w:r>
      <w:hyperlink r:id="rId27" w:history="1">
        <w:r>
          <w:rPr>
            <w:rFonts w:ascii="Calibri" w:hAnsi="Calibri" w:cs="Calibri"/>
            <w:color w:val="0000FF"/>
          </w:rPr>
          <w:t>N 141-п</w:t>
        </w:r>
      </w:hyperlink>
      <w:r>
        <w:rPr>
          <w:rFonts w:ascii="Calibri" w:hAnsi="Calibri" w:cs="Calibri"/>
        </w:rPr>
        <w:t xml:space="preserve">, от 24.04.2013 </w:t>
      </w:r>
      <w:hyperlink r:id="rId28" w:history="1">
        <w:r>
          <w:rPr>
            <w:rFonts w:ascii="Calibri" w:hAnsi="Calibri" w:cs="Calibri"/>
            <w:color w:val="0000FF"/>
          </w:rPr>
          <w:t>N 83-п</w:t>
        </w:r>
      </w:hyperlink>
      <w:r>
        <w:rPr>
          <w:rFonts w:ascii="Calibri" w:hAnsi="Calibri" w:cs="Calibri"/>
        </w:rPr>
        <w:t>)</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Бывшим несовершеннолетним узникам концлагерей, гетто, других мест принудительного содержания, созданных фашистами и их союзниками в период</w:t>
      </w:r>
      <w:proofErr w:type="gramStart"/>
      <w:r>
        <w:rPr>
          <w:rFonts w:ascii="Calibri" w:hAnsi="Calibri" w:cs="Calibri"/>
        </w:rPr>
        <w:t xml:space="preserve"> В</w:t>
      </w:r>
      <w:proofErr w:type="gramEnd"/>
      <w:r>
        <w:rPr>
          <w:rFonts w:ascii="Calibri" w:hAnsi="Calibri" w:cs="Calibri"/>
        </w:rPr>
        <w:t xml:space="preserve">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меры социальной поддержки по проезду, установленные настоящим постановлением для инвалидов Великой Отечественной войны. Остальным бывшим несовершеннолетним узникам фашизма предоставляются меры социальной поддержки по проезду, установленные для участников Великой Отечественной войны, указанных в </w:t>
      </w:r>
      <w:hyperlink w:anchor="Par27" w:history="1">
        <w:r>
          <w:rPr>
            <w:rFonts w:ascii="Calibri" w:hAnsi="Calibri" w:cs="Calibri"/>
            <w:color w:val="0000FF"/>
          </w:rPr>
          <w:t>подпункте 8 пункта 1</w:t>
        </w:r>
      </w:hyperlink>
      <w:r>
        <w:rPr>
          <w:rFonts w:ascii="Calibri" w:hAnsi="Calibri" w:cs="Calibri"/>
        </w:rPr>
        <w:t xml:space="preserve"> настоящего постановления.</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29" w:history="1">
        <w:r>
          <w:rPr>
            <w:rFonts w:ascii="Calibri" w:hAnsi="Calibri" w:cs="Calibri"/>
            <w:color w:val="0000FF"/>
          </w:rPr>
          <w:t>Постановлением</w:t>
        </w:r>
      </w:hyperlink>
      <w:r>
        <w:rPr>
          <w:rFonts w:ascii="Calibri" w:hAnsi="Calibri" w:cs="Calibri"/>
        </w:rPr>
        <w:t xml:space="preserve"> Правительства Омской области от 29.12.2010 N 269-п)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Детям до достижения ими возраста 18 лет либо до окончания обучения, но не более чем до 23 лет, если они обучаются в образовательных организациях по очной форме обучения, детям, ставшим инвалидами до достижения возраста 18 лет, на период инвалидности, нетрудоспособным родителям и нетрудоспособному супругу (супруге) погибшего (умершего) лица, удостоенного почетного звания Омской области "Почетный гражданин Омской области" и (или) награжденного</w:t>
      </w:r>
      <w:proofErr w:type="gramEnd"/>
      <w:r>
        <w:rPr>
          <w:rFonts w:ascii="Calibri" w:hAnsi="Calibri" w:cs="Calibri"/>
        </w:rPr>
        <w:t xml:space="preserve"> золотой медалью "За особые заслуги перед Омской областью", предоставляются меры социальной поддержки по проезду, установленные настоящим постановлением для лиц, награжденных золотой медалью "За особые заслуги перед Омской областью" или удостоенных почетного звания Омской области "Почетный гражданин Омской области.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w:t>
      </w:r>
      <w:hyperlink r:id="rId30" w:history="1">
        <w:r>
          <w:rPr>
            <w:rFonts w:ascii="Calibri" w:hAnsi="Calibri" w:cs="Calibri"/>
            <w:color w:val="0000FF"/>
          </w:rPr>
          <w:t>Постановлением</w:t>
        </w:r>
      </w:hyperlink>
      <w:r>
        <w:rPr>
          <w:rFonts w:ascii="Calibri" w:hAnsi="Calibri" w:cs="Calibri"/>
        </w:rPr>
        <w:t xml:space="preserve"> Правительства Омской области от 24.11.2011 N 225-п; в ред. </w:t>
      </w:r>
      <w:hyperlink r:id="rId31" w:history="1">
        <w:r>
          <w:rPr>
            <w:rFonts w:ascii="Calibri" w:hAnsi="Calibri" w:cs="Calibri"/>
            <w:color w:val="0000FF"/>
          </w:rPr>
          <w:t>Постановления</w:t>
        </w:r>
      </w:hyperlink>
      <w:r>
        <w:rPr>
          <w:rFonts w:ascii="Calibri" w:hAnsi="Calibri" w:cs="Calibri"/>
        </w:rPr>
        <w:t xml:space="preserve"> Правительства Омской области от 05.12.2013 N 316-п)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Ветеранам труда, а также приравненным к ним гражданам по состоянию на 31 декабря 2004 года меры социальной поддержки по проезду в соответствии с настоящим постановлением предоставляются после назначения им пенсии в соответствии с Федеральным </w:t>
      </w:r>
      <w:hyperlink r:id="rId32" w:history="1">
        <w:r>
          <w:rPr>
            <w:rFonts w:ascii="Calibri" w:hAnsi="Calibri" w:cs="Calibri"/>
            <w:color w:val="0000FF"/>
          </w:rPr>
          <w:t>законом</w:t>
        </w:r>
      </w:hyperlink>
      <w:r>
        <w:rPr>
          <w:rFonts w:ascii="Calibri" w:hAnsi="Calibri" w:cs="Calibri"/>
        </w:rPr>
        <w:t xml:space="preserve"> "О трудовых пенсиях в Российской Федерации" или Федеральным </w:t>
      </w:r>
      <w:hyperlink r:id="rId33" w:history="1">
        <w:r>
          <w:rPr>
            <w:rFonts w:ascii="Calibri" w:hAnsi="Calibri" w:cs="Calibri"/>
            <w:color w:val="0000FF"/>
          </w:rPr>
          <w:t>законом</w:t>
        </w:r>
      </w:hyperlink>
      <w:r>
        <w:rPr>
          <w:rFonts w:ascii="Calibri" w:hAnsi="Calibri" w:cs="Calibri"/>
        </w:rPr>
        <w:t xml:space="preserve"> "О государственном пенсионном обеспечении в Российской Федерации" независимо от прекращения ими трудовой деятельности.</w:t>
      </w:r>
      <w:proofErr w:type="gramEnd"/>
    </w:p>
    <w:p w:rsidR="009B1790" w:rsidRDefault="009B179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Ветеранам труда, а также приравненным к ним гражданам по состоянию на 31 декабря 2004 года, пенсия которым назначена по иным нормативным правовым актам, либо получающим пожизненное содержание за работу (службу), меры социальной поддержки по проезду в соответствии с настоящим постановлением предоставляются по достижении возраста, дающего право на трудовую пенсию по старости в соответствии с Федеральным </w:t>
      </w:r>
      <w:hyperlink r:id="rId34" w:history="1">
        <w:r>
          <w:rPr>
            <w:rFonts w:ascii="Calibri" w:hAnsi="Calibri" w:cs="Calibri"/>
            <w:color w:val="0000FF"/>
          </w:rPr>
          <w:t>законом</w:t>
        </w:r>
      </w:hyperlink>
      <w:r>
        <w:rPr>
          <w:rFonts w:ascii="Calibri" w:hAnsi="Calibri" w:cs="Calibri"/>
        </w:rPr>
        <w:t xml:space="preserve"> "О трудовых пенсиях в</w:t>
      </w:r>
      <w:proofErr w:type="gramEnd"/>
      <w:r>
        <w:rPr>
          <w:rFonts w:ascii="Calibri" w:hAnsi="Calibri" w:cs="Calibri"/>
        </w:rPr>
        <w:t xml:space="preserve"> Российской Федерации".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указанным в </w:t>
      </w:r>
      <w:hyperlink w:anchor="Par33" w:history="1">
        <w:r>
          <w:rPr>
            <w:rFonts w:ascii="Calibri" w:hAnsi="Calibri" w:cs="Calibri"/>
            <w:color w:val="0000FF"/>
          </w:rPr>
          <w:t>подпункте 13 пункта 1</w:t>
        </w:r>
      </w:hyperlink>
      <w:r>
        <w:rPr>
          <w:rFonts w:ascii="Calibri" w:hAnsi="Calibri" w:cs="Calibri"/>
        </w:rPr>
        <w:t xml:space="preserve"> настоящего постановления, меры социальной поддержки по проезду в соответствии с настоящим постановлением предоставляются на условиях, установленных </w:t>
      </w:r>
      <w:hyperlink r:id="rId35" w:history="1">
        <w:r>
          <w:rPr>
            <w:rFonts w:ascii="Calibri" w:hAnsi="Calibri" w:cs="Calibri"/>
            <w:color w:val="0000FF"/>
          </w:rPr>
          <w:t>пунктами 1</w:t>
        </w:r>
      </w:hyperlink>
      <w:r>
        <w:rPr>
          <w:rFonts w:ascii="Calibri" w:hAnsi="Calibri" w:cs="Calibri"/>
        </w:rPr>
        <w:t xml:space="preserve"> и </w:t>
      </w:r>
      <w:hyperlink r:id="rId36" w:history="1">
        <w:r>
          <w:rPr>
            <w:rFonts w:ascii="Calibri" w:hAnsi="Calibri" w:cs="Calibri"/>
            <w:color w:val="0000FF"/>
          </w:rPr>
          <w:t>2 статьи 21</w:t>
        </w:r>
      </w:hyperlink>
      <w:r>
        <w:rPr>
          <w:rFonts w:ascii="Calibri" w:hAnsi="Calibri" w:cs="Calibri"/>
        </w:rPr>
        <w:t xml:space="preserve"> Федерального закона "О ветеранах".</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указанным в </w:t>
      </w:r>
      <w:hyperlink w:anchor="Par34" w:history="1">
        <w:r>
          <w:rPr>
            <w:rFonts w:ascii="Calibri" w:hAnsi="Calibri" w:cs="Calibri"/>
            <w:color w:val="0000FF"/>
          </w:rPr>
          <w:t>подпункте 14 пункта 1</w:t>
        </w:r>
      </w:hyperlink>
      <w:r>
        <w:rPr>
          <w:rFonts w:ascii="Calibri" w:hAnsi="Calibri" w:cs="Calibri"/>
        </w:rPr>
        <w:t xml:space="preserve"> настоящего постановления, меры социальной поддержки по проезду в соответствии с настоящим постановлением предоставляются на условиях, установленных </w:t>
      </w:r>
      <w:hyperlink r:id="rId37" w:history="1">
        <w:r>
          <w:rPr>
            <w:rFonts w:ascii="Calibri" w:hAnsi="Calibri" w:cs="Calibri"/>
            <w:color w:val="0000FF"/>
          </w:rPr>
          <w:t>пунктом 1 статьи 21</w:t>
        </w:r>
      </w:hyperlink>
      <w:r>
        <w:rPr>
          <w:rFonts w:ascii="Calibri" w:hAnsi="Calibri" w:cs="Calibri"/>
        </w:rPr>
        <w:t xml:space="preserve"> Федерального закона "О ветеранах".</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19" w:name="Par56"/>
      <w:bookmarkEnd w:id="19"/>
      <w:r>
        <w:rPr>
          <w:rFonts w:ascii="Calibri" w:hAnsi="Calibri" w:cs="Calibri"/>
        </w:rPr>
        <w:t>3. Установить меры социальной поддержки по проезду:</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0" w:name="Par57"/>
      <w:bookmarkEnd w:id="20"/>
      <w:r>
        <w:rPr>
          <w:rFonts w:ascii="Calibri" w:hAnsi="Calibri" w:cs="Calibri"/>
        </w:rPr>
        <w:t xml:space="preserve">1) в виде права бесплатного проезда граждан, указанных в </w:t>
      </w:r>
      <w:hyperlink w:anchor="Par19" w:history="1">
        <w:r>
          <w:rPr>
            <w:rFonts w:ascii="Calibri" w:hAnsi="Calibri" w:cs="Calibri"/>
            <w:color w:val="0000FF"/>
          </w:rPr>
          <w:t>пункте 1</w:t>
        </w:r>
      </w:hyperlink>
      <w:r>
        <w:rPr>
          <w:rFonts w:ascii="Calibri" w:hAnsi="Calibri" w:cs="Calibri"/>
        </w:rPr>
        <w:t xml:space="preserve"> настоящего постановления, всеми видами пассажирского транспорта общего пользования, осуществляющего регулярные перевозки с посадкой и высадкой пассажиров только в установленных остановочных пунктах по маршруту регулярных перевозок (далее - регулярные перевозки) в городском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1" w:name="Par58"/>
      <w:bookmarkEnd w:id="21"/>
      <w:proofErr w:type="gramStart"/>
      <w:r>
        <w:rPr>
          <w:rFonts w:ascii="Calibri" w:hAnsi="Calibri" w:cs="Calibri"/>
        </w:rPr>
        <w:t xml:space="preserve">2) в виде права бесплатного проезда граждан, указанных в </w:t>
      </w:r>
      <w:hyperlink w:anchor="Par20" w:history="1">
        <w:r>
          <w:rPr>
            <w:rFonts w:ascii="Calibri" w:hAnsi="Calibri" w:cs="Calibri"/>
            <w:color w:val="0000FF"/>
          </w:rPr>
          <w:t>подпунктах 1</w:t>
        </w:r>
      </w:hyperlink>
      <w:r>
        <w:rPr>
          <w:rFonts w:ascii="Calibri" w:hAnsi="Calibri" w:cs="Calibri"/>
        </w:rPr>
        <w:t xml:space="preserve"> - </w:t>
      </w:r>
      <w:hyperlink w:anchor="Par44" w:history="1">
        <w:r>
          <w:rPr>
            <w:rFonts w:ascii="Calibri" w:hAnsi="Calibri" w:cs="Calibri"/>
            <w:color w:val="0000FF"/>
          </w:rPr>
          <w:t>23</w:t>
        </w:r>
      </w:hyperlink>
      <w:r>
        <w:rPr>
          <w:rFonts w:ascii="Calibri" w:hAnsi="Calibri" w:cs="Calibri"/>
        </w:rPr>
        <w:t xml:space="preserve">, </w:t>
      </w:r>
      <w:hyperlink w:anchor="Par46" w:history="1">
        <w:r>
          <w:rPr>
            <w:rFonts w:ascii="Calibri" w:hAnsi="Calibri" w:cs="Calibri"/>
            <w:color w:val="0000FF"/>
          </w:rPr>
          <w:t>25 пункта 1</w:t>
        </w:r>
      </w:hyperlink>
      <w:r>
        <w:rPr>
          <w:rFonts w:ascii="Calibri" w:hAnsi="Calibri" w:cs="Calibri"/>
        </w:rPr>
        <w:t xml:space="preserve"> настоящего постановления, автомобильным пассажирским транспортом общего пользования, осуществляющим регулярные перевозки в пригородном и междугородном сообщениях в пределах территории Омской области;</w:t>
      </w:r>
      <w:proofErr w:type="gramEnd"/>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Омской области от 07.04.2010 </w:t>
      </w:r>
      <w:hyperlink r:id="rId38" w:history="1">
        <w:r>
          <w:rPr>
            <w:rFonts w:ascii="Calibri" w:hAnsi="Calibri" w:cs="Calibri"/>
            <w:color w:val="0000FF"/>
          </w:rPr>
          <w:t>N 62-п</w:t>
        </w:r>
      </w:hyperlink>
      <w:r>
        <w:rPr>
          <w:rFonts w:ascii="Calibri" w:hAnsi="Calibri" w:cs="Calibri"/>
        </w:rPr>
        <w:t xml:space="preserve">, от 29.12.2010 </w:t>
      </w:r>
      <w:hyperlink r:id="rId39" w:history="1">
        <w:r>
          <w:rPr>
            <w:rFonts w:ascii="Calibri" w:hAnsi="Calibri" w:cs="Calibri"/>
            <w:color w:val="0000FF"/>
          </w:rPr>
          <w:t>N 269-п</w:t>
        </w:r>
      </w:hyperlink>
      <w:r>
        <w:rPr>
          <w:rFonts w:ascii="Calibri" w:hAnsi="Calibri" w:cs="Calibri"/>
        </w:rPr>
        <w:t>)</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40" w:history="1">
        <w:r>
          <w:rPr>
            <w:rFonts w:ascii="Calibri" w:hAnsi="Calibri" w:cs="Calibri"/>
            <w:color w:val="0000FF"/>
          </w:rPr>
          <w:t>Постановление</w:t>
        </w:r>
      </w:hyperlink>
      <w:r>
        <w:rPr>
          <w:rFonts w:ascii="Calibri" w:hAnsi="Calibri" w:cs="Calibri"/>
        </w:rPr>
        <w:t xml:space="preserve"> Правительства Омской области от 29.12.2010 N 269-п;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- 4) исключены. - </w:t>
      </w:r>
      <w:hyperlink r:id="rId41" w:history="1">
        <w:r>
          <w:rPr>
            <w:rFonts w:ascii="Calibri" w:hAnsi="Calibri" w:cs="Calibri"/>
            <w:color w:val="0000FF"/>
          </w:rPr>
          <w:t>Постановление</w:t>
        </w:r>
      </w:hyperlink>
      <w:r>
        <w:rPr>
          <w:rFonts w:ascii="Calibri" w:hAnsi="Calibri" w:cs="Calibri"/>
        </w:rPr>
        <w:t xml:space="preserve"> Правительства Омской области от 07.04.2010 N 62-п;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виде права бесплатного проезда граждан, указанных в </w:t>
      </w:r>
      <w:hyperlink w:anchor="Par22" w:history="1">
        <w:r>
          <w:rPr>
            <w:rFonts w:ascii="Calibri" w:hAnsi="Calibri" w:cs="Calibri"/>
            <w:color w:val="0000FF"/>
          </w:rPr>
          <w:t>подпунктах 3</w:t>
        </w:r>
      </w:hyperlink>
      <w:r>
        <w:rPr>
          <w:rFonts w:ascii="Calibri" w:hAnsi="Calibri" w:cs="Calibri"/>
        </w:rPr>
        <w:t xml:space="preserve">, </w:t>
      </w:r>
      <w:hyperlink w:anchor="Par23" w:history="1">
        <w:r>
          <w:rPr>
            <w:rFonts w:ascii="Calibri" w:hAnsi="Calibri" w:cs="Calibri"/>
            <w:color w:val="0000FF"/>
          </w:rPr>
          <w:t>4</w:t>
        </w:r>
      </w:hyperlink>
      <w:r>
        <w:rPr>
          <w:rFonts w:ascii="Calibri" w:hAnsi="Calibri" w:cs="Calibri"/>
        </w:rPr>
        <w:t xml:space="preserve">, </w:t>
      </w:r>
      <w:hyperlink w:anchor="Par26" w:history="1">
        <w:r>
          <w:rPr>
            <w:rFonts w:ascii="Calibri" w:hAnsi="Calibri" w:cs="Calibri"/>
            <w:color w:val="0000FF"/>
          </w:rPr>
          <w:t>7</w:t>
        </w:r>
      </w:hyperlink>
      <w:r>
        <w:rPr>
          <w:rFonts w:ascii="Calibri" w:hAnsi="Calibri" w:cs="Calibri"/>
        </w:rPr>
        <w:t xml:space="preserve">, </w:t>
      </w:r>
      <w:hyperlink w:anchor="Par27" w:history="1">
        <w:r>
          <w:rPr>
            <w:rFonts w:ascii="Calibri" w:hAnsi="Calibri" w:cs="Calibri"/>
            <w:color w:val="0000FF"/>
          </w:rPr>
          <w:t>8</w:t>
        </w:r>
      </w:hyperlink>
      <w:r>
        <w:rPr>
          <w:rFonts w:ascii="Calibri" w:hAnsi="Calibri" w:cs="Calibri"/>
        </w:rPr>
        <w:t xml:space="preserve">, </w:t>
      </w:r>
      <w:hyperlink w:anchor="Par30" w:history="1">
        <w:r>
          <w:rPr>
            <w:rFonts w:ascii="Calibri" w:hAnsi="Calibri" w:cs="Calibri"/>
            <w:color w:val="0000FF"/>
          </w:rPr>
          <w:t>10</w:t>
        </w:r>
      </w:hyperlink>
      <w:r>
        <w:rPr>
          <w:rFonts w:ascii="Calibri" w:hAnsi="Calibri" w:cs="Calibri"/>
        </w:rPr>
        <w:t xml:space="preserve">, </w:t>
      </w:r>
      <w:hyperlink w:anchor="Par31" w:history="1">
        <w:r>
          <w:rPr>
            <w:rFonts w:ascii="Calibri" w:hAnsi="Calibri" w:cs="Calibri"/>
            <w:color w:val="0000FF"/>
          </w:rPr>
          <w:t>11</w:t>
        </w:r>
      </w:hyperlink>
      <w:r>
        <w:rPr>
          <w:rFonts w:ascii="Calibri" w:hAnsi="Calibri" w:cs="Calibri"/>
        </w:rPr>
        <w:t xml:space="preserve">, </w:t>
      </w:r>
      <w:hyperlink w:anchor="Par33" w:history="1">
        <w:r>
          <w:rPr>
            <w:rFonts w:ascii="Calibri" w:hAnsi="Calibri" w:cs="Calibri"/>
            <w:color w:val="0000FF"/>
          </w:rPr>
          <w:t>13</w:t>
        </w:r>
      </w:hyperlink>
      <w:r>
        <w:rPr>
          <w:rFonts w:ascii="Calibri" w:hAnsi="Calibri" w:cs="Calibri"/>
        </w:rPr>
        <w:t xml:space="preserve"> - </w:t>
      </w:r>
      <w:hyperlink w:anchor="Par37" w:history="1">
        <w:r>
          <w:rPr>
            <w:rFonts w:ascii="Calibri" w:hAnsi="Calibri" w:cs="Calibri"/>
            <w:color w:val="0000FF"/>
          </w:rPr>
          <w:t>17</w:t>
        </w:r>
      </w:hyperlink>
      <w:r>
        <w:rPr>
          <w:rFonts w:ascii="Calibri" w:hAnsi="Calibri" w:cs="Calibri"/>
        </w:rPr>
        <w:t xml:space="preserve">, </w:t>
      </w:r>
      <w:hyperlink w:anchor="Par40" w:history="1">
        <w:r>
          <w:rPr>
            <w:rFonts w:ascii="Calibri" w:hAnsi="Calibri" w:cs="Calibri"/>
            <w:color w:val="0000FF"/>
          </w:rPr>
          <w:t>20</w:t>
        </w:r>
      </w:hyperlink>
      <w:r>
        <w:rPr>
          <w:rFonts w:ascii="Calibri" w:hAnsi="Calibri" w:cs="Calibri"/>
        </w:rPr>
        <w:t xml:space="preserve"> - </w:t>
      </w:r>
      <w:hyperlink w:anchor="Par44" w:history="1">
        <w:r>
          <w:rPr>
            <w:rFonts w:ascii="Calibri" w:hAnsi="Calibri" w:cs="Calibri"/>
            <w:color w:val="0000FF"/>
          </w:rPr>
          <w:t>23 пункта 1</w:t>
        </w:r>
      </w:hyperlink>
      <w:r>
        <w:rPr>
          <w:rFonts w:ascii="Calibri" w:hAnsi="Calibri" w:cs="Calibri"/>
        </w:rPr>
        <w:t xml:space="preserve"> настоящего постановления, внутренним водным транспортом по пригородным маршрутам перевозок пассажиров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виде права оплаты 50 процентов стоимости проезда граждан, указанных в </w:t>
      </w:r>
      <w:hyperlink w:anchor="Par20" w:history="1">
        <w:r>
          <w:rPr>
            <w:rFonts w:ascii="Calibri" w:hAnsi="Calibri" w:cs="Calibri"/>
            <w:color w:val="0000FF"/>
          </w:rPr>
          <w:t>подпунктах 1</w:t>
        </w:r>
      </w:hyperlink>
      <w:r>
        <w:rPr>
          <w:rFonts w:ascii="Calibri" w:hAnsi="Calibri" w:cs="Calibri"/>
        </w:rPr>
        <w:t xml:space="preserve">, </w:t>
      </w:r>
      <w:hyperlink w:anchor="Par21" w:history="1">
        <w:r>
          <w:rPr>
            <w:rFonts w:ascii="Calibri" w:hAnsi="Calibri" w:cs="Calibri"/>
            <w:color w:val="0000FF"/>
          </w:rPr>
          <w:t>2</w:t>
        </w:r>
      </w:hyperlink>
      <w:r>
        <w:rPr>
          <w:rFonts w:ascii="Calibri" w:hAnsi="Calibri" w:cs="Calibri"/>
        </w:rPr>
        <w:t xml:space="preserve">, </w:t>
      </w:r>
      <w:hyperlink w:anchor="Par32" w:history="1">
        <w:r>
          <w:rPr>
            <w:rFonts w:ascii="Calibri" w:hAnsi="Calibri" w:cs="Calibri"/>
            <w:color w:val="0000FF"/>
          </w:rPr>
          <w:t>12 пункта 1</w:t>
        </w:r>
      </w:hyperlink>
      <w:r>
        <w:rPr>
          <w:rFonts w:ascii="Calibri" w:hAnsi="Calibri" w:cs="Calibri"/>
        </w:rPr>
        <w:t xml:space="preserve"> настоящего постановления, внутренним водным транспортом по пригородным маршрутам перевозок пассажиров в пределах территории Омской области;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Омской области от 12.12.2012 N 274-п)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2" w:name="Par65"/>
      <w:bookmarkEnd w:id="22"/>
      <w:r>
        <w:rPr>
          <w:rFonts w:ascii="Calibri" w:hAnsi="Calibri" w:cs="Calibri"/>
        </w:rPr>
        <w:t xml:space="preserve">7) в виде права бесплатного проезда граждан, указанных в </w:t>
      </w:r>
      <w:hyperlink w:anchor="Par22" w:history="1">
        <w:r>
          <w:rPr>
            <w:rFonts w:ascii="Calibri" w:hAnsi="Calibri" w:cs="Calibri"/>
            <w:color w:val="0000FF"/>
          </w:rPr>
          <w:t>подпунктах 3</w:t>
        </w:r>
      </w:hyperlink>
      <w:r>
        <w:rPr>
          <w:rFonts w:ascii="Calibri" w:hAnsi="Calibri" w:cs="Calibri"/>
        </w:rPr>
        <w:t xml:space="preserve">, </w:t>
      </w:r>
      <w:hyperlink w:anchor="Par23" w:history="1">
        <w:r>
          <w:rPr>
            <w:rFonts w:ascii="Calibri" w:hAnsi="Calibri" w:cs="Calibri"/>
            <w:color w:val="0000FF"/>
          </w:rPr>
          <w:t>4</w:t>
        </w:r>
      </w:hyperlink>
      <w:r>
        <w:rPr>
          <w:rFonts w:ascii="Calibri" w:hAnsi="Calibri" w:cs="Calibri"/>
        </w:rPr>
        <w:t xml:space="preserve">, </w:t>
      </w:r>
      <w:hyperlink w:anchor="Par40" w:history="1">
        <w:r>
          <w:rPr>
            <w:rFonts w:ascii="Calibri" w:hAnsi="Calibri" w:cs="Calibri"/>
            <w:color w:val="0000FF"/>
          </w:rPr>
          <w:t>20</w:t>
        </w:r>
      </w:hyperlink>
      <w:r>
        <w:rPr>
          <w:rFonts w:ascii="Calibri" w:hAnsi="Calibri" w:cs="Calibri"/>
        </w:rPr>
        <w:t xml:space="preserve"> - </w:t>
      </w:r>
      <w:hyperlink w:anchor="Par44" w:history="1">
        <w:r>
          <w:rPr>
            <w:rFonts w:ascii="Calibri" w:hAnsi="Calibri" w:cs="Calibri"/>
            <w:color w:val="0000FF"/>
          </w:rPr>
          <w:t>23 пункта 1</w:t>
        </w:r>
      </w:hyperlink>
      <w:r>
        <w:rPr>
          <w:rFonts w:ascii="Calibri" w:hAnsi="Calibri" w:cs="Calibri"/>
        </w:rPr>
        <w:t xml:space="preserve"> настоящего постановления, железнодорожным пассажирским транспортом общего пользования в пригородном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3" w:name="Par66"/>
      <w:bookmarkEnd w:id="23"/>
      <w:proofErr w:type="gramStart"/>
      <w:r>
        <w:rPr>
          <w:rFonts w:ascii="Calibri" w:hAnsi="Calibri" w:cs="Calibri"/>
        </w:rPr>
        <w:t xml:space="preserve">7.1) в виде права бесплатного проезда граждан, указанных в </w:t>
      </w:r>
      <w:hyperlink w:anchor="Par20" w:history="1">
        <w:r>
          <w:rPr>
            <w:rFonts w:ascii="Calibri" w:hAnsi="Calibri" w:cs="Calibri"/>
            <w:color w:val="0000FF"/>
          </w:rPr>
          <w:t>подпунктах 1</w:t>
        </w:r>
      </w:hyperlink>
      <w:r>
        <w:rPr>
          <w:rFonts w:ascii="Calibri" w:hAnsi="Calibri" w:cs="Calibri"/>
        </w:rPr>
        <w:t xml:space="preserve">, </w:t>
      </w:r>
      <w:hyperlink w:anchor="Par31" w:history="1">
        <w:r>
          <w:rPr>
            <w:rFonts w:ascii="Calibri" w:hAnsi="Calibri" w:cs="Calibri"/>
            <w:color w:val="0000FF"/>
          </w:rPr>
          <w:t>11 пункта 1</w:t>
        </w:r>
      </w:hyperlink>
      <w:r>
        <w:rPr>
          <w:rFonts w:ascii="Calibri" w:hAnsi="Calibri" w:cs="Calibri"/>
        </w:rPr>
        <w:t xml:space="preserve"> настоящего постановления, инвалидов Великой Отечественной войны, участников Великой Отечественной войны из числа лиц, указанных в </w:t>
      </w:r>
      <w:hyperlink r:id="rId43" w:history="1">
        <w:r>
          <w:rPr>
            <w:rFonts w:ascii="Calibri" w:hAnsi="Calibri" w:cs="Calibri"/>
            <w:color w:val="0000FF"/>
          </w:rPr>
          <w:t>подпунктах "а"</w:t>
        </w:r>
      </w:hyperlink>
      <w:r>
        <w:rPr>
          <w:rFonts w:ascii="Calibri" w:hAnsi="Calibri" w:cs="Calibri"/>
        </w:rPr>
        <w:t xml:space="preserve"> - </w:t>
      </w:r>
      <w:hyperlink r:id="rId44" w:history="1">
        <w:r>
          <w:rPr>
            <w:rFonts w:ascii="Calibri" w:hAnsi="Calibri" w:cs="Calibri"/>
            <w:color w:val="0000FF"/>
          </w:rPr>
          <w:t>"ж"</w:t>
        </w:r>
      </w:hyperlink>
      <w:r>
        <w:rPr>
          <w:rFonts w:ascii="Calibri" w:hAnsi="Calibri" w:cs="Calibri"/>
        </w:rPr>
        <w:t xml:space="preserve"> и </w:t>
      </w:r>
      <w:hyperlink r:id="rId45" w:history="1">
        <w:r>
          <w:rPr>
            <w:rFonts w:ascii="Calibri" w:hAnsi="Calibri" w:cs="Calibri"/>
            <w:color w:val="0000FF"/>
          </w:rPr>
          <w:t>"и" подпункта 1 пункта 1 статьи 2</w:t>
        </w:r>
      </w:hyperlink>
      <w:r>
        <w:rPr>
          <w:rFonts w:ascii="Calibri" w:hAnsi="Calibri" w:cs="Calibri"/>
        </w:rPr>
        <w:t xml:space="preserve"> Федерального закона "О ветеранах", родителей и супруги (супруга) погибших (умерших) инвалидов Великой Отечественной войны, участников Великой Отечественной войны железнодорожным пассажирским</w:t>
      </w:r>
      <w:proofErr w:type="gramEnd"/>
      <w:r>
        <w:rPr>
          <w:rFonts w:ascii="Calibri" w:hAnsi="Calibri" w:cs="Calibri"/>
        </w:rPr>
        <w:t xml:space="preserve"> транспортом общего пользования в пригородном сообщении в пределах территории Омской области в период с 1 апреля по 1 сентября 2010 года;</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7.1 </w:t>
      </w:r>
      <w:proofErr w:type="gramStart"/>
      <w:r>
        <w:rPr>
          <w:rFonts w:ascii="Calibri" w:hAnsi="Calibri" w:cs="Calibri"/>
        </w:rPr>
        <w:t>введен</w:t>
      </w:r>
      <w:proofErr w:type="gramEnd"/>
      <w:r>
        <w:rPr>
          <w:rFonts w:ascii="Calibri" w:hAnsi="Calibri" w:cs="Calibri"/>
        </w:rPr>
        <w:t xml:space="preserve"> </w:t>
      </w:r>
      <w:hyperlink r:id="rId46" w:history="1">
        <w:r>
          <w:rPr>
            <w:rFonts w:ascii="Calibri" w:hAnsi="Calibri" w:cs="Calibri"/>
            <w:color w:val="0000FF"/>
          </w:rPr>
          <w:t>Постановлением</w:t>
        </w:r>
      </w:hyperlink>
      <w:r>
        <w:rPr>
          <w:rFonts w:ascii="Calibri" w:hAnsi="Calibri" w:cs="Calibri"/>
        </w:rPr>
        <w:t xml:space="preserve"> Правительства Омской области от 07.04.2010 N 62-п)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4" w:name="Par68"/>
      <w:bookmarkEnd w:id="24"/>
      <w:r>
        <w:rPr>
          <w:rFonts w:ascii="Calibri" w:hAnsi="Calibri" w:cs="Calibri"/>
        </w:rPr>
        <w:t xml:space="preserve">8) в виде права оплаты 50 процентов стоимости проезда граждан, указанных в </w:t>
      </w:r>
      <w:hyperlink w:anchor="Par20" w:history="1">
        <w:r>
          <w:rPr>
            <w:rFonts w:ascii="Calibri" w:hAnsi="Calibri" w:cs="Calibri"/>
            <w:color w:val="0000FF"/>
          </w:rPr>
          <w:t>подпунктах 1</w:t>
        </w:r>
      </w:hyperlink>
      <w:r>
        <w:rPr>
          <w:rFonts w:ascii="Calibri" w:hAnsi="Calibri" w:cs="Calibri"/>
        </w:rPr>
        <w:t xml:space="preserve"> (за исключением периода, указанного в </w:t>
      </w:r>
      <w:hyperlink w:anchor="Par66" w:history="1">
        <w:r>
          <w:rPr>
            <w:rFonts w:ascii="Calibri" w:hAnsi="Calibri" w:cs="Calibri"/>
            <w:color w:val="0000FF"/>
          </w:rPr>
          <w:t>подпункте 7.1</w:t>
        </w:r>
      </w:hyperlink>
      <w:r>
        <w:rPr>
          <w:rFonts w:ascii="Calibri" w:hAnsi="Calibri" w:cs="Calibri"/>
        </w:rPr>
        <w:t xml:space="preserve"> настоящего пункта), </w:t>
      </w:r>
      <w:hyperlink w:anchor="Par21" w:history="1">
        <w:r>
          <w:rPr>
            <w:rFonts w:ascii="Calibri" w:hAnsi="Calibri" w:cs="Calibri"/>
            <w:color w:val="0000FF"/>
          </w:rPr>
          <w:t>2 пункта 1</w:t>
        </w:r>
      </w:hyperlink>
      <w:r>
        <w:rPr>
          <w:rFonts w:ascii="Calibri" w:hAnsi="Calibri" w:cs="Calibri"/>
        </w:rPr>
        <w:t xml:space="preserve"> настоящего постановления, железнодорожным пассажирским транспортом общего пользования в пригородном сообщении в пределах территории Омской области.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Омской области от 07.04.2010 N 62-п)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5" w:name="Par70"/>
      <w:bookmarkEnd w:id="25"/>
      <w:r>
        <w:rPr>
          <w:rFonts w:ascii="Calibri" w:hAnsi="Calibri" w:cs="Calibri"/>
        </w:rPr>
        <w:t xml:space="preserve">4. </w:t>
      </w:r>
      <w:proofErr w:type="gramStart"/>
      <w:r>
        <w:rPr>
          <w:rFonts w:ascii="Calibri" w:hAnsi="Calibri" w:cs="Calibri"/>
        </w:rPr>
        <w:t xml:space="preserve">Установленная </w:t>
      </w:r>
      <w:hyperlink w:anchor="Par57" w:history="1">
        <w:r>
          <w:rPr>
            <w:rFonts w:ascii="Calibri" w:hAnsi="Calibri" w:cs="Calibri"/>
            <w:color w:val="0000FF"/>
          </w:rPr>
          <w:t>подпунктом 1 пункта 3</w:t>
        </w:r>
      </w:hyperlink>
      <w:r>
        <w:rPr>
          <w:rFonts w:ascii="Calibri" w:hAnsi="Calibri" w:cs="Calibri"/>
        </w:rPr>
        <w:t xml:space="preserve"> настоящего постановления мера социальной поддержки по проезду предоставляется в размере не более 30 поездок по одной электронной транспортной карте, предусмотренной в </w:t>
      </w:r>
      <w:hyperlink w:anchor="Par114" w:history="1">
        <w:r>
          <w:rPr>
            <w:rFonts w:ascii="Calibri" w:hAnsi="Calibri" w:cs="Calibri"/>
            <w:color w:val="0000FF"/>
          </w:rPr>
          <w:t>приложении N 1</w:t>
        </w:r>
      </w:hyperlink>
      <w:r>
        <w:rPr>
          <w:rFonts w:ascii="Calibri" w:hAnsi="Calibri" w:cs="Calibri"/>
        </w:rPr>
        <w:t xml:space="preserve"> к настоящему постановлению, универсальной электронной карте в течение календарного месяца независимо от вида транспорта и населенного пункта, в котором осуществлена поездка, за исключением категорий граждан, предусмотренных </w:t>
      </w:r>
      <w:hyperlink w:anchor="Par20" w:history="1">
        <w:r>
          <w:rPr>
            <w:rFonts w:ascii="Calibri" w:hAnsi="Calibri" w:cs="Calibri"/>
            <w:color w:val="0000FF"/>
          </w:rPr>
          <w:t>подпунктами 1</w:t>
        </w:r>
      </w:hyperlink>
      <w:r>
        <w:rPr>
          <w:rFonts w:ascii="Calibri" w:hAnsi="Calibri" w:cs="Calibri"/>
        </w:rPr>
        <w:t xml:space="preserve">, </w:t>
      </w:r>
      <w:hyperlink w:anchor="Par26" w:history="1">
        <w:r>
          <w:rPr>
            <w:rFonts w:ascii="Calibri" w:hAnsi="Calibri" w:cs="Calibri"/>
            <w:color w:val="0000FF"/>
          </w:rPr>
          <w:t>7</w:t>
        </w:r>
      </w:hyperlink>
      <w:r>
        <w:rPr>
          <w:rFonts w:ascii="Calibri" w:hAnsi="Calibri" w:cs="Calibri"/>
        </w:rPr>
        <w:t xml:space="preserve">, </w:t>
      </w:r>
      <w:hyperlink w:anchor="Par27" w:history="1">
        <w:r>
          <w:rPr>
            <w:rFonts w:ascii="Calibri" w:hAnsi="Calibri" w:cs="Calibri"/>
            <w:color w:val="0000FF"/>
          </w:rPr>
          <w:t>8</w:t>
        </w:r>
      </w:hyperlink>
      <w:r>
        <w:rPr>
          <w:rFonts w:ascii="Calibri" w:hAnsi="Calibri" w:cs="Calibri"/>
        </w:rPr>
        <w:t xml:space="preserve">, </w:t>
      </w:r>
      <w:hyperlink w:anchor="Par31" w:history="1">
        <w:r>
          <w:rPr>
            <w:rFonts w:ascii="Calibri" w:hAnsi="Calibri" w:cs="Calibri"/>
            <w:color w:val="0000FF"/>
          </w:rPr>
          <w:t>11</w:t>
        </w:r>
        <w:proofErr w:type="gramEnd"/>
      </w:hyperlink>
      <w:r>
        <w:rPr>
          <w:rFonts w:ascii="Calibri" w:hAnsi="Calibri" w:cs="Calibri"/>
        </w:rPr>
        <w:t xml:space="preserve">, </w:t>
      </w:r>
      <w:hyperlink w:anchor="Par32" w:history="1">
        <w:r>
          <w:rPr>
            <w:rFonts w:ascii="Calibri" w:hAnsi="Calibri" w:cs="Calibri"/>
            <w:color w:val="0000FF"/>
          </w:rPr>
          <w:t>12</w:t>
        </w:r>
      </w:hyperlink>
      <w:r>
        <w:rPr>
          <w:rFonts w:ascii="Calibri" w:hAnsi="Calibri" w:cs="Calibri"/>
        </w:rPr>
        <w:t xml:space="preserve">, </w:t>
      </w:r>
      <w:hyperlink w:anchor="Par42" w:history="1">
        <w:r>
          <w:rPr>
            <w:rFonts w:ascii="Calibri" w:hAnsi="Calibri" w:cs="Calibri"/>
            <w:color w:val="0000FF"/>
          </w:rPr>
          <w:t>22 пункта 1</w:t>
        </w:r>
      </w:hyperlink>
      <w:r>
        <w:rPr>
          <w:rFonts w:ascii="Calibri" w:hAnsi="Calibri" w:cs="Calibri"/>
        </w:rPr>
        <w:t xml:space="preserve"> настоящего постановления.</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Омской области от 24.04.2013 N 83-п)</w:t>
      </w:r>
    </w:p>
    <w:p w:rsidR="009B1790" w:rsidRDefault="009B179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1790" w:rsidRDefault="009B1790">
      <w:pPr>
        <w:widowControl w:val="0"/>
        <w:autoSpaceDE w:val="0"/>
        <w:autoSpaceDN w:val="0"/>
        <w:adjustRightInd w:val="0"/>
        <w:spacing w:after="0" w:line="240" w:lineRule="auto"/>
        <w:ind w:firstLine="540"/>
        <w:jc w:val="both"/>
        <w:rPr>
          <w:rFonts w:ascii="Calibri" w:hAnsi="Calibri" w:cs="Calibri"/>
        </w:rPr>
      </w:pPr>
      <w:hyperlink w:anchor="Par75" w:history="1">
        <w:r>
          <w:rPr>
            <w:rFonts w:ascii="Calibri" w:hAnsi="Calibri" w:cs="Calibri"/>
            <w:color w:val="0000FF"/>
          </w:rPr>
          <w:t>Абзац второй пункта 4</w:t>
        </w:r>
      </w:hyperlink>
      <w:r>
        <w:rPr>
          <w:rFonts w:ascii="Calibri" w:hAnsi="Calibri" w:cs="Calibri"/>
        </w:rPr>
        <w:t xml:space="preserve"> вступил в силу с 1 января 2014 года (</w:t>
      </w:r>
      <w:hyperlink r:id="rId49" w:history="1">
        <w:r>
          <w:rPr>
            <w:rFonts w:ascii="Calibri" w:hAnsi="Calibri" w:cs="Calibri"/>
            <w:color w:val="0000FF"/>
          </w:rPr>
          <w:t>пункт 2</w:t>
        </w:r>
      </w:hyperlink>
      <w:r>
        <w:rPr>
          <w:rFonts w:ascii="Calibri" w:hAnsi="Calibri" w:cs="Calibri"/>
        </w:rPr>
        <w:t xml:space="preserve"> Постановления Правительства Омской области от 24.04.2013 N 83-п).</w:t>
      </w:r>
    </w:p>
    <w:p w:rsidR="009B1790" w:rsidRDefault="009B179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6" w:name="Par75"/>
      <w:bookmarkEnd w:id="26"/>
      <w:proofErr w:type="gramStart"/>
      <w:r>
        <w:rPr>
          <w:rFonts w:ascii="Calibri" w:hAnsi="Calibri" w:cs="Calibri"/>
        </w:rPr>
        <w:t xml:space="preserve">Установленные </w:t>
      </w:r>
      <w:hyperlink w:anchor="Par58" w:history="1">
        <w:r>
          <w:rPr>
            <w:rFonts w:ascii="Calibri" w:hAnsi="Calibri" w:cs="Calibri"/>
            <w:color w:val="0000FF"/>
          </w:rPr>
          <w:t>подпунктами 2</w:t>
        </w:r>
      </w:hyperlink>
      <w:r>
        <w:rPr>
          <w:rFonts w:ascii="Calibri" w:hAnsi="Calibri" w:cs="Calibri"/>
        </w:rPr>
        <w:t xml:space="preserve"> - </w:t>
      </w:r>
      <w:hyperlink w:anchor="Par65" w:history="1">
        <w:r>
          <w:rPr>
            <w:rFonts w:ascii="Calibri" w:hAnsi="Calibri" w:cs="Calibri"/>
            <w:color w:val="0000FF"/>
          </w:rPr>
          <w:t>7</w:t>
        </w:r>
      </w:hyperlink>
      <w:r>
        <w:rPr>
          <w:rFonts w:ascii="Calibri" w:hAnsi="Calibri" w:cs="Calibri"/>
        </w:rPr>
        <w:t xml:space="preserve">, </w:t>
      </w:r>
      <w:hyperlink w:anchor="Par68" w:history="1">
        <w:r>
          <w:rPr>
            <w:rFonts w:ascii="Calibri" w:hAnsi="Calibri" w:cs="Calibri"/>
            <w:color w:val="0000FF"/>
          </w:rPr>
          <w:t>8 пункта 3</w:t>
        </w:r>
      </w:hyperlink>
      <w:r>
        <w:rPr>
          <w:rFonts w:ascii="Calibri" w:hAnsi="Calibri" w:cs="Calibri"/>
        </w:rPr>
        <w:t xml:space="preserve"> настоящего постановления меры социальной поддержки по проезду предоставляются в суммарном размере не более 30 поездок по одной электронной транспортной карте, универсальной электронной карте в течение календарного месяца независимо от вида транспорта и населенного пункта, в котором осуществлена поездка, за исключением категорий граждан, предусмотренных </w:t>
      </w:r>
      <w:hyperlink w:anchor="Par20" w:history="1">
        <w:r>
          <w:rPr>
            <w:rFonts w:ascii="Calibri" w:hAnsi="Calibri" w:cs="Calibri"/>
            <w:color w:val="0000FF"/>
          </w:rPr>
          <w:t>подпунктами 1</w:t>
        </w:r>
      </w:hyperlink>
      <w:r>
        <w:rPr>
          <w:rFonts w:ascii="Calibri" w:hAnsi="Calibri" w:cs="Calibri"/>
        </w:rPr>
        <w:t xml:space="preserve">, </w:t>
      </w:r>
      <w:hyperlink w:anchor="Par26" w:history="1">
        <w:r>
          <w:rPr>
            <w:rFonts w:ascii="Calibri" w:hAnsi="Calibri" w:cs="Calibri"/>
            <w:color w:val="0000FF"/>
          </w:rPr>
          <w:t>7</w:t>
        </w:r>
      </w:hyperlink>
      <w:r>
        <w:rPr>
          <w:rFonts w:ascii="Calibri" w:hAnsi="Calibri" w:cs="Calibri"/>
        </w:rPr>
        <w:t xml:space="preserve">, </w:t>
      </w:r>
      <w:hyperlink w:anchor="Par27" w:history="1">
        <w:r>
          <w:rPr>
            <w:rFonts w:ascii="Calibri" w:hAnsi="Calibri" w:cs="Calibri"/>
            <w:color w:val="0000FF"/>
          </w:rPr>
          <w:t>8</w:t>
        </w:r>
      </w:hyperlink>
      <w:r>
        <w:rPr>
          <w:rFonts w:ascii="Calibri" w:hAnsi="Calibri" w:cs="Calibri"/>
        </w:rPr>
        <w:t xml:space="preserve">, </w:t>
      </w:r>
      <w:hyperlink w:anchor="Par31" w:history="1">
        <w:r>
          <w:rPr>
            <w:rFonts w:ascii="Calibri" w:hAnsi="Calibri" w:cs="Calibri"/>
            <w:color w:val="0000FF"/>
          </w:rPr>
          <w:t>11</w:t>
        </w:r>
      </w:hyperlink>
      <w:r>
        <w:rPr>
          <w:rFonts w:ascii="Calibri" w:hAnsi="Calibri" w:cs="Calibri"/>
        </w:rPr>
        <w:t xml:space="preserve">, </w:t>
      </w:r>
      <w:hyperlink w:anchor="Par32" w:history="1">
        <w:r>
          <w:rPr>
            <w:rFonts w:ascii="Calibri" w:hAnsi="Calibri" w:cs="Calibri"/>
            <w:color w:val="0000FF"/>
          </w:rPr>
          <w:t>12</w:t>
        </w:r>
      </w:hyperlink>
      <w:r>
        <w:rPr>
          <w:rFonts w:ascii="Calibri" w:hAnsi="Calibri" w:cs="Calibri"/>
        </w:rPr>
        <w:t xml:space="preserve">, </w:t>
      </w:r>
      <w:hyperlink w:anchor="Par42" w:history="1">
        <w:r>
          <w:rPr>
            <w:rFonts w:ascii="Calibri" w:hAnsi="Calibri" w:cs="Calibri"/>
            <w:color w:val="0000FF"/>
          </w:rPr>
          <w:t>22 пункта 1</w:t>
        </w:r>
      </w:hyperlink>
      <w:r>
        <w:rPr>
          <w:rFonts w:ascii="Calibri" w:hAnsi="Calibri" w:cs="Calibri"/>
        </w:rPr>
        <w:t xml:space="preserve"> настоящего</w:t>
      </w:r>
      <w:proofErr w:type="gramEnd"/>
      <w:r>
        <w:rPr>
          <w:rFonts w:ascii="Calibri" w:hAnsi="Calibri" w:cs="Calibri"/>
        </w:rPr>
        <w:t xml:space="preserve"> постановления.</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 w:history="1">
        <w:r>
          <w:rPr>
            <w:rFonts w:ascii="Calibri" w:hAnsi="Calibri" w:cs="Calibri"/>
            <w:color w:val="0000FF"/>
          </w:rPr>
          <w:t>Постановлением</w:t>
        </w:r>
      </w:hyperlink>
      <w:r>
        <w:rPr>
          <w:rFonts w:ascii="Calibri" w:hAnsi="Calibri" w:cs="Calibri"/>
        </w:rPr>
        <w:t xml:space="preserve"> Правительства Омской области от 24.04.2013 N 83-п; в ред. </w:t>
      </w:r>
      <w:hyperlink r:id="rId51" w:history="1">
        <w:r>
          <w:rPr>
            <w:rFonts w:ascii="Calibri" w:hAnsi="Calibri" w:cs="Calibri"/>
            <w:color w:val="0000FF"/>
          </w:rPr>
          <w:t>Постановления</w:t>
        </w:r>
      </w:hyperlink>
      <w:r>
        <w:rPr>
          <w:rFonts w:ascii="Calibri" w:hAnsi="Calibri" w:cs="Calibri"/>
        </w:rPr>
        <w:t xml:space="preserve"> Правительства Омской области от 24.12.2013 N 352-п)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абзацы второй - третий исключены с 1 января 2012 года. - </w:t>
      </w:r>
      <w:hyperlink r:id="rId52" w:history="1">
        <w:r>
          <w:rPr>
            <w:rFonts w:ascii="Calibri" w:hAnsi="Calibri" w:cs="Calibri"/>
            <w:color w:val="0000FF"/>
          </w:rPr>
          <w:t>Постановление</w:t>
        </w:r>
      </w:hyperlink>
      <w:r>
        <w:rPr>
          <w:rFonts w:ascii="Calibri" w:hAnsi="Calibri" w:cs="Calibri"/>
        </w:rPr>
        <w:t xml:space="preserve"> Правительства Омской области от 24.11.2011 N 225-п.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7" w:name="Par78"/>
      <w:bookmarkEnd w:id="27"/>
      <w:r>
        <w:rPr>
          <w:rFonts w:ascii="Calibri" w:hAnsi="Calibri" w:cs="Calibri"/>
        </w:rPr>
        <w:t xml:space="preserve">Не использованные категориями граждан, предусмотренными </w:t>
      </w:r>
      <w:hyperlink w:anchor="Par20" w:history="1">
        <w:r>
          <w:rPr>
            <w:rFonts w:ascii="Calibri" w:hAnsi="Calibri" w:cs="Calibri"/>
            <w:color w:val="0000FF"/>
          </w:rPr>
          <w:t>подпунктами 2</w:t>
        </w:r>
      </w:hyperlink>
      <w:r>
        <w:rPr>
          <w:rFonts w:ascii="Calibri" w:hAnsi="Calibri" w:cs="Calibri"/>
        </w:rPr>
        <w:t xml:space="preserve"> - </w:t>
      </w:r>
      <w:hyperlink w:anchor="Par25" w:history="1">
        <w:r>
          <w:rPr>
            <w:rFonts w:ascii="Calibri" w:hAnsi="Calibri" w:cs="Calibri"/>
            <w:color w:val="0000FF"/>
          </w:rPr>
          <w:t>6</w:t>
        </w:r>
      </w:hyperlink>
      <w:r>
        <w:rPr>
          <w:rFonts w:ascii="Calibri" w:hAnsi="Calibri" w:cs="Calibri"/>
        </w:rPr>
        <w:t xml:space="preserve">, </w:t>
      </w:r>
      <w:hyperlink w:anchor="Par30" w:history="1">
        <w:r>
          <w:rPr>
            <w:rFonts w:ascii="Calibri" w:hAnsi="Calibri" w:cs="Calibri"/>
            <w:color w:val="0000FF"/>
          </w:rPr>
          <w:t>10</w:t>
        </w:r>
      </w:hyperlink>
      <w:r>
        <w:rPr>
          <w:rFonts w:ascii="Calibri" w:hAnsi="Calibri" w:cs="Calibri"/>
        </w:rPr>
        <w:t xml:space="preserve">, </w:t>
      </w:r>
      <w:hyperlink w:anchor="Par33" w:history="1">
        <w:r>
          <w:rPr>
            <w:rFonts w:ascii="Calibri" w:hAnsi="Calibri" w:cs="Calibri"/>
            <w:color w:val="0000FF"/>
          </w:rPr>
          <w:t>13</w:t>
        </w:r>
      </w:hyperlink>
      <w:r>
        <w:rPr>
          <w:rFonts w:ascii="Calibri" w:hAnsi="Calibri" w:cs="Calibri"/>
        </w:rPr>
        <w:t xml:space="preserve"> - </w:t>
      </w:r>
      <w:hyperlink w:anchor="Par40" w:history="1">
        <w:r>
          <w:rPr>
            <w:rFonts w:ascii="Calibri" w:hAnsi="Calibri" w:cs="Calibri"/>
            <w:color w:val="0000FF"/>
          </w:rPr>
          <w:t>20</w:t>
        </w:r>
      </w:hyperlink>
      <w:r>
        <w:rPr>
          <w:rFonts w:ascii="Calibri" w:hAnsi="Calibri" w:cs="Calibri"/>
        </w:rPr>
        <w:t xml:space="preserve">, </w:t>
      </w:r>
      <w:hyperlink w:anchor="Par44" w:history="1">
        <w:r>
          <w:rPr>
            <w:rFonts w:ascii="Calibri" w:hAnsi="Calibri" w:cs="Calibri"/>
            <w:color w:val="0000FF"/>
          </w:rPr>
          <w:t>23</w:t>
        </w:r>
      </w:hyperlink>
      <w:r>
        <w:rPr>
          <w:rFonts w:ascii="Calibri" w:hAnsi="Calibri" w:cs="Calibri"/>
        </w:rPr>
        <w:t xml:space="preserve"> - </w:t>
      </w:r>
      <w:hyperlink w:anchor="Par46" w:history="1">
        <w:r>
          <w:rPr>
            <w:rFonts w:ascii="Calibri" w:hAnsi="Calibri" w:cs="Calibri"/>
            <w:color w:val="0000FF"/>
          </w:rPr>
          <w:t>25 пункта 1</w:t>
        </w:r>
      </w:hyperlink>
      <w:r>
        <w:rPr>
          <w:rFonts w:ascii="Calibri" w:hAnsi="Calibri" w:cs="Calibri"/>
        </w:rPr>
        <w:t xml:space="preserve"> настоящего постановления, в течение календарного месяца поездки переносятся на следующий календарный месяц и суммируются с приходящимся на него количеством поездок в течение календарного года. Не использованные в течение календарного года поездки не переносятся на следующий календарный год и не суммируются с приходящимся на него количеством поездок.</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Омской области от 24.11.2011 </w:t>
      </w:r>
      <w:hyperlink r:id="rId53" w:history="1">
        <w:r>
          <w:rPr>
            <w:rFonts w:ascii="Calibri" w:hAnsi="Calibri" w:cs="Calibri"/>
            <w:color w:val="0000FF"/>
          </w:rPr>
          <w:t>N 225-п</w:t>
        </w:r>
      </w:hyperlink>
      <w:r>
        <w:rPr>
          <w:rFonts w:ascii="Calibri" w:hAnsi="Calibri" w:cs="Calibri"/>
        </w:rPr>
        <w:t xml:space="preserve">, от 12.12.2012 </w:t>
      </w:r>
      <w:hyperlink r:id="rId54" w:history="1">
        <w:r>
          <w:rPr>
            <w:rFonts w:ascii="Calibri" w:hAnsi="Calibri" w:cs="Calibri"/>
            <w:color w:val="0000FF"/>
          </w:rPr>
          <w:t>N 274-п</w:t>
        </w:r>
      </w:hyperlink>
      <w:r>
        <w:rPr>
          <w:rFonts w:ascii="Calibri" w:hAnsi="Calibri" w:cs="Calibri"/>
        </w:rPr>
        <w:t xml:space="preserve">, от 24.04.2013 </w:t>
      </w:r>
      <w:hyperlink r:id="rId55" w:history="1">
        <w:r>
          <w:rPr>
            <w:rFonts w:ascii="Calibri" w:hAnsi="Calibri" w:cs="Calibri"/>
            <w:color w:val="0000FF"/>
          </w:rPr>
          <w:t>N 83-п</w:t>
        </w:r>
      </w:hyperlink>
      <w:r>
        <w:rPr>
          <w:rFonts w:ascii="Calibri" w:hAnsi="Calibri" w:cs="Calibri"/>
        </w:rPr>
        <w:t>)</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с 1 января 2012 года. - </w:t>
      </w:r>
      <w:hyperlink r:id="rId56" w:history="1">
        <w:r>
          <w:rPr>
            <w:rFonts w:ascii="Calibri" w:hAnsi="Calibri" w:cs="Calibri"/>
            <w:color w:val="0000FF"/>
          </w:rPr>
          <w:t>Постановление</w:t>
        </w:r>
      </w:hyperlink>
      <w:r>
        <w:rPr>
          <w:rFonts w:ascii="Calibri" w:hAnsi="Calibri" w:cs="Calibri"/>
        </w:rPr>
        <w:t xml:space="preserve"> Правительства Омской области от 24.11.2011 N 225-п.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8" w:name="Par81"/>
      <w:bookmarkEnd w:id="28"/>
      <w:r>
        <w:rPr>
          <w:rFonts w:ascii="Calibri" w:hAnsi="Calibri" w:cs="Calibri"/>
        </w:rPr>
        <w:t xml:space="preserve">Установленные </w:t>
      </w:r>
      <w:hyperlink w:anchor="Par58" w:history="1">
        <w:r>
          <w:rPr>
            <w:rFonts w:ascii="Calibri" w:hAnsi="Calibri" w:cs="Calibri"/>
            <w:color w:val="0000FF"/>
          </w:rPr>
          <w:t>подпунктами 2</w:t>
        </w:r>
      </w:hyperlink>
      <w:r>
        <w:rPr>
          <w:rFonts w:ascii="Calibri" w:hAnsi="Calibri" w:cs="Calibri"/>
        </w:rPr>
        <w:t xml:space="preserve"> - </w:t>
      </w:r>
      <w:hyperlink w:anchor="Par68" w:history="1">
        <w:r>
          <w:rPr>
            <w:rFonts w:ascii="Calibri" w:hAnsi="Calibri" w:cs="Calibri"/>
            <w:color w:val="0000FF"/>
          </w:rPr>
          <w:t>8 пункта 3</w:t>
        </w:r>
      </w:hyperlink>
      <w:r>
        <w:rPr>
          <w:rFonts w:ascii="Calibri" w:hAnsi="Calibri" w:cs="Calibri"/>
        </w:rPr>
        <w:t xml:space="preserve"> настоящего постановления меры социальной поддержки предоставляются при осуществлении поездок в пределах базовой маршрутной сети, утверждаемой в соответствии с областным законодательством, а также по маршрутам (маршрутной сети), утвержденным (утвержденной) органами местного самоуправления муниципальных районов Омской области в пределах их компетенции.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7" w:history="1">
        <w:r>
          <w:rPr>
            <w:rFonts w:ascii="Calibri" w:hAnsi="Calibri" w:cs="Calibri"/>
            <w:color w:val="0000FF"/>
          </w:rPr>
          <w:t>Постановления</w:t>
        </w:r>
      </w:hyperlink>
      <w:r>
        <w:rPr>
          <w:rFonts w:ascii="Calibri" w:hAnsi="Calibri" w:cs="Calibri"/>
        </w:rPr>
        <w:t xml:space="preserve"> Правительства Омской области от 23.06.2010 N 125-п)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29" w:name="Par83"/>
      <w:bookmarkEnd w:id="29"/>
      <w:r>
        <w:rPr>
          <w:rFonts w:ascii="Calibri" w:hAnsi="Calibri" w:cs="Calibri"/>
        </w:rPr>
        <w:t>5. Утвердить:</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14" w:history="1">
        <w:r>
          <w:rPr>
            <w:rFonts w:ascii="Calibri" w:hAnsi="Calibri" w:cs="Calibri"/>
            <w:color w:val="0000FF"/>
          </w:rPr>
          <w:t>Порядок</w:t>
        </w:r>
      </w:hyperlink>
      <w:r>
        <w:rPr>
          <w:rFonts w:ascii="Calibri" w:hAnsi="Calibri" w:cs="Calibri"/>
        </w:rPr>
        <w:t xml:space="preserve"> предоставления мер социальной поддержки по проезду отдельным категориям граждан, проживающих на территории Омской области (приложение N 1);</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05" w:history="1">
        <w:r>
          <w:rPr>
            <w:rFonts w:ascii="Calibri" w:hAnsi="Calibri" w:cs="Calibri"/>
            <w:color w:val="0000FF"/>
          </w:rPr>
          <w:t>Порядок</w:t>
        </w:r>
      </w:hyperlink>
      <w:r>
        <w:rPr>
          <w:rFonts w:ascii="Calibri" w:hAnsi="Calibri" w:cs="Calibri"/>
        </w:rPr>
        <w:t xml:space="preserve"> возмещения затрат, связанных с предоставлением мер социальной поддержки по проезду отдельным категориям граждан, проживающих на территории Омской области (приложение N 2).</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30" w:name="Par86"/>
      <w:bookmarkEnd w:id="30"/>
      <w:r>
        <w:rPr>
          <w:rFonts w:ascii="Calibri" w:hAnsi="Calibri" w:cs="Calibri"/>
        </w:rPr>
        <w:t xml:space="preserve">6. </w:t>
      </w:r>
      <w:proofErr w:type="gramStart"/>
      <w:r>
        <w:rPr>
          <w:rFonts w:ascii="Calibri" w:hAnsi="Calibri" w:cs="Calibri"/>
        </w:rPr>
        <w:t>Рекомендовать органам местного самоуправления Омской области сохранить в течение 2010 года льготный тариф за одну поездку всеми видами пассажирского транспорта общего пользования, осуществляющего регулярные перевозки в городском сообщении в пределах территории Омской области, а также право покупки льготного проездного билета на месяц для проезда всеми видами пассажирского транспорта общего пользования, осуществляющего регулярные перевозки в городском сообщении в пределах территории Омской</w:t>
      </w:r>
      <w:proofErr w:type="gramEnd"/>
      <w:r>
        <w:rPr>
          <w:rFonts w:ascii="Calibri" w:hAnsi="Calibri" w:cs="Calibri"/>
        </w:rPr>
        <w:t xml:space="preserve"> области, учащимся общеобразовательных учреждений очной формы обучения.</w:t>
      </w:r>
    </w:p>
    <w:p w:rsidR="009B1790" w:rsidRDefault="009B179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Министерству финансов Омской области при подготовке </w:t>
      </w:r>
      <w:hyperlink r:id="rId58" w:history="1">
        <w:r>
          <w:rPr>
            <w:rFonts w:ascii="Calibri" w:hAnsi="Calibri" w:cs="Calibri"/>
            <w:color w:val="0000FF"/>
          </w:rPr>
          <w:t>проекта</w:t>
        </w:r>
      </w:hyperlink>
      <w:r>
        <w:rPr>
          <w:rFonts w:ascii="Calibri" w:hAnsi="Calibri" w:cs="Calibri"/>
        </w:rPr>
        <w:t xml:space="preserve"> закона Омской области "Об областном бюджете на 2010 год" предусмотреть средства на реализацию </w:t>
      </w:r>
      <w:hyperlink w:anchor="Par86" w:history="1">
        <w:r>
          <w:rPr>
            <w:rFonts w:ascii="Calibri" w:hAnsi="Calibri" w:cs="Calibri"/>
            <w:color w:val="0000FF"/>
          </w:rPr>
          <w:t>абзаца первого</w:t>
        </w:r>
      </w:hyperlink>
      <w:r>
        <w:rPr>
          <w:rFonts w:ascii="Calibri" w:hAnsi="Calibri" w:cs="Calibri"/>
        </w:rPr>
        <w:t xml:space="preserve"> настоящего пункта органами местного самоуправления Омской области, установившими по состоянию на 1 января 2009 года льготный тариф, а также право покупки льготного проездного </w:t>
      </w:r>
      <w:r>
        <w:rPr>
          <w:rFonts w:ascii="Calibri" w:hAnsi="Calibri" w:cs="Calibri"/>
        </w:rPr>
        <w:lastRenderedPageBreak/>
        <w:t xml:space="preserve">билета на месяц, указанные в </w:t>
      </w:r>
      <w:hyperlink w:anchor="Par86" w:history="1">
        <w:r>
          <w:rPr>
            <w:rFonts w:ascii="Calibri" w:hAnsi="Calibri" w:cs="Calibri"/>
            <w:color w:val="0000FF"/>
          </w:rPr>
          <w:t>абзаце первом</w:t>
        </w:r>
      </w:hyperlink>
      <w:r>
        <w:rPr>
          <w:rFonts w:ascii="Calibri" w:hAnsi="Calibri" w:cs="Calibri"/>
        </w:rPr>
        <w:t xml:space="preserve"> настоящего пункта, в размере 50 процентов от необходимого</w:t>
      </w:r>
      <w:proofErr w:type="gramEnd"/>
      <w:r>
        <w:rPr>
          <w:rFonts w:ascii="Calibri" w:hAnsi="Calibri" w:cs="Calibri"/>
        </w:rPr>
        <w:t xml:space="preserve"> объема затрат.</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Предложить перевозчикам (юридическим лицам, индивидуальным предпринимателям), осуществляющим регулярные перевозки всеми видами пассажирского транспорта общего пользования в городском сообщении, регулярные перевозки автомобильным пассажирским транспортом общего пользования в пригородном и междугородном сообщении, перевозки пассажиров внутренним водным транспортом по пригородным маршрутам, перевозки железнодорожным пассажирским транспортом общего пользования в пригородном сообщении в пределах территории Омской области:</w:t>
      </w:r>
      <w:proofErr w:type="gramEnd"/>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реализацию прав граждан на меры социальной поддержки по проезду в соответствии с настоящим постановлением;</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создания условий для реализации прав граждан на меры социальной поддержки по проезду, установленные </w:t>
      </w:r>
      <w:hyperlink w:anchor="Par56" w:history="1">
        <w:r>
          <w:rPr>
            <w:rFonts w:ascii="Calibri" w:hAnsi="Calibri" w:cs="Calibri"/>
            <w:color w:val="0000FF"/>
          </w:rPr>
          <w:t>пунктом 3</w:t>
        </w:r>
      </w:hyperlink>
      <w:r>
        <w:rPr>
          <w:rFonts w:ascii="Calibri" w:hAnsi="Calibri" w:cs="Calibri"/>
        </w:rPr>
        <w:t xml:space="preserve"> настоящего постановления, обеспечить технические условия обслуживания электронных транспортных карт для персонифицированного фактического учета предоставленных мер социальной поддержки по проезду:</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декабря 2009 года при осуществлении регулярных перевозок, связанных с предоставлением меры социальной поддержки, предусмотренной </w:t>
      </w:r>
      <w:hyperlink w:anchor="Par57" w:history="1">
        <w:r>
          <w:rPr>
            <w:rFonts w:ascii="Calibri" w:hAnsi="Calibri" w:cs="Calibri"/>
            <w:color w:val="0000FF"/>
          </w:rPr>
          <w:t>подпунктом 1 пункта 3</w:t>
        </w:r>
      </w:hyperlink>
      <w:r>
        <w:rPr>
          <w:rFonts w:ascii="Calibri" w:hAnsi="Calibri" w:cs="Calibri"/>
        </w:rPr>
        <w:t xml:space="preserve"> настоящего постановления;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 1 марта 2010 года при осуществлении регулярных перевозок, связанных с предоставлением мер социальной поддержки, предусмотренных </w:t>
      </w:r>
      <w:hyperlink w:anchor="Par58" w:history="1">
        <w:r>
          <w:rPr>
            <w:rFonts w:ascii="Calibri" w:hAnsi="Calibri" w:cs="Calibri"/>
            <w:color w:val="0000FF"/>
          </w:rPr>
          <w:t>подпунктами 2</w:t>
        </w:r>
      </w:hyperlink>
      <w:r>
        <w:rPr>
          <w:rFonts w:ascii="Calibri" w:hAnsi="Calibri" w:cs="Calibri"/>
        </w:rPr>
        <w:t xml:space="preserve"> - </w:t>
      </w:r>
      <w:hyperlink w:anchor="Par68" w:history="1">
        <w:r>
          <w:rPr>
            <w:rFonts w:ascii="Calibri" w:hAnsi="Calibri" w:cs="Calibri"/>
            <w:color w:val="0000FF"/>
          </w:rPr>
          <w:t>8 пункта 3</w:t>
        </w:r>
      </w:hyperlink>
      <w:r>
        <w:rPr>
          <w:rFonts w:ascii="Calibri" w:hAnsi="Calibri" w:cs="Calibri"/>
        </w:rPr>
        <w:t xml:space="preserve"> настоящего постановления.</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31" w:name="Par93"/>
      <w:bookmarkEnd w:id="31"/>
      <w:r>
        <w:rPr>
          <w:rFonts w:ascii="Calibri" w:hAnsi="Calibri" w:cs="Calibri"/>
        </w:rPr>
        <w:t xml:space="preserve">8. Признать утратившими силу постановления Правительства Омской области согласно </w:t>
      </w:r>
      <w:hyperlink w:anchor="Par264" w:history="1">
        <w:r>
          <w:rPr>
            <w:rFonts w:ascii="Calibri" w:hAnsi="Calibri" w:cs="Calibri"/>
            <w:color w:val="0000FF"/>
          </w:rPr>
          <w:t>перечню</w:t>
        </w:r>
      </w:hyperlink>
      <w:r>
        <w:rPr>
          <w:rFonts w:ascii="Calibri" w:hAnsi="Calibri" w:cs="Calibri"/>
        </w:rPr>
        <w:t xml:space="preserve"> (приложение N 3).</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32" w:name="Par94"/>
      <w:bookmarkEnd w:id="32"/>
      <w:r>
        <w:rPr>
          <w:rFonts w:ascii="Calibri" w:hAnsi="Calibri" w:cs="Calibri"/>
        </w:rPr>
        <w:t xml:space="preserve">9. Внести в отдельные постановления Правительства Омской области изменения согласно </w:t>
      </w:r>
      <w:hyperlink w:anchor="Par294" w:history="1">
        <w:r>
          <w:rPr>
            <w:rFonts w:ascii="Calibri" w:hAnsi="Calibri" w:cs="Calibri"/>
            <w:color w:val="0000FF"/>
          </w:rPr>
          <w:t>перечню</w:t>
        </w:r>
      </w:hyperlink>
      <w:r>
        <w:rPr>
          <w:rFonts w:ascii="Calibri" w:hAnsi="Calibri" w:cs="Calibri"/>
        </w:rPr>
        <w:t xml:space="preserve"> (приложение N 4).</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Настоящее постановление вступает в силу через десять дней после его официального опубликования, за исключением положений, для которых </w:t>
      </w:r>
      <w:hyperlink w:anchor="Par96" w:history="1">
        <w:r>
          <w:rPr>
            <w:rFonts w:ascii="Calibri" w:hAnsi="Calibri" w:cs="Calibri"/>
            <w:color w:val="0000FF"/>
          </w:rPr>
          <w:t>пунктом 11</w:t>
        </w:r>
      </w:hyperlink>
      <w:r>
        <w:rPr>
          <w:rFonts w:ascii="Calibri" w:hAnsi="Calibri" w:cs="Calibri"/>
        </w:rPr>
        <w:t xml:space="preserve"> настоящего постановления предусмотрен иной порядок вступления в силу.</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33" w:name="Par96"/>
      <w:bookmarkEnd w:id="33"/>
      <w:r>
        <w:rPr>
          <w:rFonts w:ascii="Calibri" w:hAnsi="Calibri" w:cs="Calibri"/>
        </w:rPr>
        <w:t xml:space="preserve">11. </w:t>
      </w:r>
      <w:hyperlink w:anchor="Par19" w:history="1">
        <w:proofErr w:type="gramStart"/>
        <w:r>
          <w:rPr>
            <w:rFonts w:ascii="Calibri" w:hAnsi="Calibri" w:cs="Calibri"/>
            <w:color w:val="0000FF"/>
          </w:rPr>
          <w:t>Пункты 1</w:t>
        </w:r>
      </w:hyperlink>
      <w:r>
        <w:rPr>
          <w:rFonts w:ascii="Calibri" w:hAnsi="Calibri" w:cs="Calibri"/>
        </w:rPr>
        <w:t xml:space="preserve"> - </w:t>
      </w:r>
      <w:hyperlink w:anchor="Par56" w:history="1">
        <w:r>
          <w:rPr>
            <w:rFonts w:ascii="Calibri" w:hAnsi="Calibri" w:cs="Calibri"/>
            <w:color w:val="0000FF"/>
          </w:rPr>
          <w:t>3</w:t>
        </w:r>
      </w:hyperlink>
      <w:r>
        <w:rPr>
          <w:rFonts w:ascii="Calibri" w:hAnsi="Calibri" w:cs="Calibri"/>
        </w:rPr>
        <w:t xml:space="preserve">, </w:t>
      </w:r>
      <w:hyperlink w:anchor="Par70" w:history="1">
        <w:r>
          <w:rPr>
            <w:rFonts w:ascii="Calibri" w:hAnsi="Calibri" w:cs="Calibri"/>
            <w:color w:val="0000FF"/>
          </w:rPr>
          <w:t>абзацы первый</w:t>
        </w:r>
      </w:hyperlink>
      <w:r>
        <w:rPr>
          <w:rFonts w:ascii="Calibri" w:hAnsi="Calibri" w:cs="Calibri"/>
        </w:rPr>
        <w:t xml:space="preserve"> и </w:t>
      </w:r>
      <w:hyperlink w:anchor="Par78" w:history="1">
        <w:r>
          <w:rPr>
            <w:rFonts w:ascii="Calibri" w:hAnsi="Calibri" w:cs="Calibri"/>
            <w:color w:val="0000FF"/>
          </w:rPr>
          <w:t>второй пункта 4</w:t>
        </w:r>
      </w:hyperlink>
      <w:r>
        <w:rPr>
          <w:rFonts w:ascii="Calibri" w:hAnsi="Calibri" w:cs="Calibri"/>
        </w:rPr>
        <w:t xml:space="preserve">, </w:t>
      </w:r>
      <w:hyperlink w:anchor="Par83" w:history="1">
        <w:r>
          <w:rPr>
            <w:rFonts w:ascii="Calibri" w:hAnsi="Calibri" w:cs="Calibri"/>
            <w:color w:val="0000FF"/>
          </w:rPr>
          <w:t>пункты 5</w:t>
        </w:r>
      </w:hyperlink>
      <w:r>
        <w:rPr>
          <w:rFonts w:ascii="Calibri" w:hAnsi="Calibri" w:cs="Calibri"/>
        </w:rPr>
        <w:t xml:space="preserve">, </w:t>
      </w:r>
      <w:hyperlink w:anchor="Par93" w:history="1">
        <w:r>
          <w:rPr>
            <w:rFonts w:ascii="Calibri" w:hAnsi="Calibri" w:cs="Calibri"/>
            <w:color w:val="0000FF"/>
          </w:rPr>
          <w:t>8</w:t>
        </w:r>
      </w:hyperlink>
      <w:r>
        <w:rPr>
          <w:rFonts w:ascii="Calibri" w:hAnsi="Calibri" w:cs="Calibri"/>
        </w:rPr>
        <w:t xml:space="preserve">, </w:t>
      </w:r>
      <w:hyperlink w:anchor="Par94" w:history="1">
        <w:r>
          <w:rPr>
            <w:rFonts w:ascii="Calibri" w:hAnsi="Calibri" w:cs="Calibri"/>
            <w:color w:val="0000FF"/>
          </w:rPr>
          <w:t>9</w:t>
        </w:r>
      </w:hyperlink>
      <w:r>
        <w:rPr>
          <w:rFonts w:ascii="Calibri" w:hAnsi="Calibri" w:cs="Calibri"/>
        </w:rPr>
        <w:t xml:space="preserve"> настоящего постановления, </w:t>
      </w:r>
      <w:hyperlink w:anchor="Par124" w:history="1">
        <w:r>
          <w:rPr>
            <w:rFonts w:ascii="Calibri" w:hAnsi="Calibri" w:cs="Calibri"/>
            <w:color w:val="0000FF"/>
          </w:rPr>
          <w:t>подпункт 1 пункта 1</w:t>
        </w:r>
      </w:hyperlink>
      <w:r>
        <w:rPr>
          <w:rFonts w:ascii="Calibri" w:hAnsi="Calibri" w:cs="Calibri"/>
        </w:rPr>
        <w:t xml:space="preserve">, </w:t>
      </w:r>
      <w:hyperlink w:anchor="Par132" w:history="1">
        <w:r>
          <w:rPr>
            <w:rFonts w:ascii="Calibri" w:hAnsi="Calibri" w:cs="Calibri"/>
            <w:color w:val="0000FF"/>
          </w:rPr>
          <w:t>пункты 2</w:t>
        </w:r>
      </w:hyperlink>
      <w:r>
        <w:rPr>
          <w:rFonts w:ascii="Calibri" w:hAnsi="Calibri" w:cs="Calibri"/>
        </w:rPr>
        <w:t xml:space="preserve"> - </w:t>
      </w:r>
      <w:hyperlink w:anchor="Par193" w:history="1">
        <w:r>
          <w:rPr>
            <w:rFonts w:ascii="Calibri" w:hAnsi="Calibri" w:cs="Calibri"/>
            <w:color w:val="0000FF"/>
          </w:rPr>
          <w:t>19</w:t>
        </w:r>
      </w:hyperlink>
      <w:r>
        <w:rPr>
          <w:rFonts w:ascii="Calibri" w:hAnsi="Calibri" w:cs="Calibri"/>
        </w:rPr>
        <w:t xml:space="preserve"> Порядка предоставления мер социальной поддержки по проезду отдельным категориям граждан, проживающих на территории Омской области, </w:t>
      </w:r>
      <w:hyperlink w:anchor="Par216" w:history="1">
        <w:r>
          <w:rPr>
            <w:rFonts w:ascii="Calibri" w:hAnsi="Calibri" w:cs="Calibri"/>
            <w:color w:val="0000FF"/>
          </w:rPr>
          <w:t>пункты 1</w:t>
        </w:r>
      </w:hyperlink>
      <w:r>
        <w:rPr>
          <w:rFonts w:ascii="Calibri" w:hAnsi="Calibri" w:cs="Calibri"/>
        </w:rPr>
        <w:t xml:space="preserve"> - </w:t>
      </w:r>
      <w:hyperlink w:anchor="Par227" w:history="1">
        <w:r>
          <w:rPr>
            <w:rFonts w:ascii="Calibri" w:hAnsi="Calibri" w:cs="Calibri"/>
            <w:color w:val="0000FF"/>
          </w:rPr>
          <w:t>4</w:t>
        </w:r>
      </w:hyperlink>
      <w:r>
        <w:rPr>
          <w:rFonts w:ascii="Calibri" w:hAnsi="Calibri" w:cs="Calibri"/>
        </w:rPr>
        <w:t xml:space="preserve">, </w:t>
      </w:r>
      <w:hyperlink w:anchor="Par245" w:history="1">
        <w:r>
          <w:rPr>
            <w:rFonts w:ascii="Calibri" w:hAnsi="Calibri" w:cs="Calibri"/>
            <w:color w:val="0000FF"/>
          </w:rPr>
          <w:t>абзац третий</w:t>
        </w:r>
      </w:hyperlink>
      <w:r>
        <w:rPr>
          <w:rFonts w:ascii="Calibri" w:hAnsi="Calibri" w:cs="Calibri"/>
        </w:rPr>
        <w:t xml:space="preserve"> и </w:t>
      </w:r>
      <w:hyperlink w:anchor="Par246" w:history="1">
        <w:r>
          <w:rPr>
            <w:rFonts w:ascii="Calibri" w:hAnsi="Calibri" w:cs="Calibri"/>
            <w:color w:val="0000FF"/>
          </w:rPr>
          <w:t>четвертый пункта 5</w:t>
        </w:r>
      </w:hyperlink>
      <w:r>
        <w:rPr>
          <w:rFonts w:ascii="Calibri" w:hAnsi="Calibri" w:cs="Calibri"/>
        </w:rPr>
        <w:t xml:space="preserve"> Порядка возмещения затрат, связанных с предоставлением мер социальной поддержки по проезду отдельным категориям граждан</w:t>
      </w:r>
      <w:proofErr w:type="gramEnd"/>
      <w:r>
        <w:rPr>
          <w:rFonts w:ascii="Calibri" w:hAnsi="Calibri" w:cs="Calibri"/>
        </w:rPr>
        <w:t xml:space="preserve">, </w:t>
      </w:r>
      <w:proofErr w:type="gramStart"/>
      <w:r>
        <w:rPr>
          <w:rFonts w:ascii="Calibri" w:hAnsi="Calibri" w:cs="Calibri"/>
        </w:rPr>
        <w:t>проживающих</w:t>
      </w:r>
      <w:proofErr w:type="gramEnd"/>
      <w:r>
        <w:rPr>
          <w:rFonts w:ascii="Calibri" w:hAnsi="Calibri" w:cs="Calibri"/>
        </w:rPr>
        <w:t xml:space="preserve"> на территории Омской области, вступают в силу с 1 января 2010 года.</w:t>
      </w:r>
    </w:p>
    <w:p w:rsidR="009B1790" w:rsidRDefault="009B1790">
      <w:pPr>
        <w:widowControl w:val="0"/>
        <w:autoSpaceDE w:val="0"/>
        <w:autoSpaceDN w:val="0"/>
        <w:adjustRightInd w:val="0"/>
        <w:spacing w:after="0" w:line="240" w:lineRule="auto"/>
        <w:ind w:firstLine="540"/>
        <w:jc w:val="both"/>
        <w:rPr>
          <w:rFonts w:ascii="Calibri" w:hAnsi="Calibri" w:cs="Calibri"/>
        </w:rPr>
      </w:pPr>
      <w:hyperlink w:anchor="Par125" w:history="1">
        <w:proofErr w:type="gramStart"/>
        <w:r>
          <w:rPr>
            <w:rFonts w:ascii="Calibri" w:hAnsi="Calibri" w:cs="Calibri"/>
            <w:color w:val="0000FF"/>
          </w:rPr>
          <w:t>Подпункты 2</w:t>
        </w:r>
      </w:hyperlink>
      <w:r>
        <w:rPr>
          <w:rFonts w:ascii="Calibri" w:hAnsi="Calibri" w:cs="Calibri"/>
        </w:rPr>
        <w:t xml:space="preserve"> - </w:t>
      </w:r>
      <w:hyperlink w:anchor="Par131" w:history="1">
        <w:r>
          <w:rPr>
            <w:rFonts w:ascii="Calibri" w:hAnsi="Calibri" w:cs="Calibri"/>
            <w:color w:val="0000FF"/>
          </w:rPr>
          <w:t>8 пункта 1</w:t>
        </w:r>
      </w:hyperlink>
      <w:r>
        <w:rPr>
          <w:rFonts w:ascii="Calibri" w:hAnsi="Calibri" w:cs="Calibri"/>
        </w:rPr>
        <w:t xml:space="preserve"> Порядка предоставления мер социальной поддержки по проезду отдельным категориям граждан, проживающих на территории Омской области, </w:t>
      </w:r>
      <w:hyperlink w:anchor="Par242" w:history="1">
        <w:r>
          <w:rPr>
            <w:rFonts w:ascii="Calibri" w:hAnsi="Calibri" w:cs="Calibri"/>
            <w:color w:val="0000FF"/>
          </w:rPr>
          <w:t>абзац первый пункта 5</w:t>
        </w:r>
      </w:hyperlink>
      <w:r>
        <w:rPr>
          <w:rFonts w:ascii="Calibri" w:hAnsi="Calibri" w:cs="Calibri"/>
        </w:rPr>
        <w:t xml:space="preserve"> Порядка возмещения затрат, связанных с предоставлением мер социальной поддержки по проезду отдельным категориям граждан, проживающих на территории Омской области, вступают в силу с 1 апреля 2010 года.</w:t>
      </w:r>
      <w:proofErr w:type="gramEnd"/>
    </w:p>
    <w:p w:rsidR="009B1790" w:rsidRDefault="009B1790">
      <w:pPr>
        <w:widowControl w:val="0"/>
        <w:autoSpaceDE w:val="0"/>
        <w:autoSpaceDN w:val="0"/>
        <w:adjustRightInd w:val="0"/>
        <w:spacing w:after="0" w:line="240" w:lineRule="auto"/>
        <w:ind w:firstLine="540"/>
        <w:jc w:val="both"/>
        <w:rPr>
          <w:rFonts w:ascii="Calibri" w:hAnsi="Calibri" w:cs="Calibri"/>
        </w:rPr>
      </w:pPr>
      <w:hyperlink w:anchor="Par81" w:history="1">
        <w:r>
          <w:rPr>
            <w:rFonts w:ascii="Calibri" w:hAnsi="Calibri" w:cs="Calibri"/>
            <w:color w:val="0000FF"/>
          </w:rPr>
          <w:t>Абзац третий пункта 4</w:t>
        </w:r>
      </w:hyperlink>
      <w:r>
        <w:rPr>
          <w:rFonts w:ascii="Calibri" w:hAnsi="Calibri" w:cs="Calibri"/>
        </w:rPr>
        <w:t xml:space="preserve"> настоящего постановления, </w:t>
      </w:r>
      <w:hyperlink w:anchor="Par243" w:history="1">
        <w:r>
          <w:rPr>
            <w:rFonts w:ascii="Calibri" w:hAnsi="Calibri" w:cs="Calibri"/>
            <w:color w:val="0000FF"/>
          </w:rPr>
          <w:t>абзац второй пункта 5</w:t>
        </w:r>
      </w:hyperlink>
      <w:r>
        <w:rPr>
          <w:rFonts w:ascii="Calibri" w:hAnsi="Calibri" w:cs="Calibri"/>
        </w:rPr>
        <w:t xml:space="preserve"> Порядка возмещения затрат, связанных с предоставлением мер социальной поддержки по проезду отдельным категориям граждан, проживающих на территории Омской области, вступают в силу с 1 января 2010 года, но не ранее утверждения в соответствии с областным законодательством базовой маршрутной сети.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Право на меры социальной поддержки по проезду, предусмотренные </w:t>
      </w:r>
      <w:hyperlink w:anchor="Par58" w:history="1">
        <w:r>
          <w:rPr>
            <w:rFonts w:ascii="Calibri" w:hAnsi="Calibri" w:cs="Calibri"/>
            <w:color w:val="0000FF"/>
          </w:rPr>
          <w:t>подпунктами 2</w:t>
        </w:r>
      </w:hyperlink>
      <w:r>
        <w:rPr>
          <w:rFonts w:ascii="Calibri" w:hAnsi="Calibri" w:cs="Calibri"/>
        </w:rPr>
        <w:t xml:space="preserve"> - </w:t>
      </w:r>
      <w:hyperlink w:anchor="Par68" w:history="1">
        <w:r>
          <w:rPr>
            <w:rFonts w:ascii="Calibri" w:hAnsi="Calibri" w:cs="Calibri"/>
            <w:color w:val="0000FF"/>
          </w:rPr>
          <w:t>8 пункта 3</w:t>
        </w:r>
      </w:hyperlink>
      <w:r>
        <w:rPr>
          <w:rFonts w:ascii="Calibri" w:hAnsi="Calibri" w:cs="Calibri"/>
        </w:rPr>
        <w:t xml:space="preserve"> настоящего постановления, реализуются до 1 апреля 2010 года на основании документа, подтверждающего принадлежность гражданина к определенной категории граждан, которой в соответствии с областным законодательством предоставляется мера социальной поддержки.</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Омской области,</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Омской области</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Л.К.ПОЛЕЖАЕВ</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right"/>
        <w:outlineLvl w:val="0"/>
        <w:rPr>
          <w:rFonts w:ascii="Calibri" w:hAnsi="Calibri" w:cs="Calibri"/>
        </w:rPr>
      </w:pPr>
      <w:bookmarkStart w:id="34" w:name="Par110"/>
      <w:bookmarkEnd w:id="34"/>
      <w:r>
        <w:rPr>
          <w:rFonts w:ascii="Calibri" w:hAnsi="Calibri" w:cs="Calibri"/>
        </w:rPr>
        <w:t>Приложение N 1</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 Омской области</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от 25 ноября 2009 г. N 224-п</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b/>
          <w:bCs/>
        </w:rPr>
      </w:pPr>
      <w:bookmarkStart w:id="35" w:name="Par114"/>
      <w:bookmarkEnd w:id="35"/>
      <w:r>
        <w:rPr>
          <w:rFonts w:ascii="Calibri" w:hAnsi="Calibri" w:cs="Calibri"/>
          <w:b/>
          <w:bCs/>
        </w:rPr>
        <w:t>ПОРЯДОК</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мер социальной поддержки по проезду</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 категориям граждан, проживающих</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Омской области</w:t>
      </w:r>
    </w:p>
    <w:p w:rsidR="009B1790" w:rsidRDefault="009B1790">
      <w:pPr>
        <w:widowControl w:val="0"/>
        <w:autoSpaceDE w:val="0"/>
        <w:autoSpaceDN w:val="0"/>
        <w:adjustRightInd w:val="0"/>
        <w:spacing w:after="0" w:line="240" w:lineRule="auto"/>
        <w:jc w:val="center"/>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Омской области</w:t>
      </w:r>
      <w:proofErr w:type="gramEnd"/>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07.04.2010 </w:t>
      </w:r>
      <w:hyperlink r:id="rId59" w:history="1">
        <w:r>
          <w:rPr>
            <w:rFonts w:ascii="Calibri" w:hAnsi="Calibri" w:cs="Calibri"/>
            <w:color w:val="0000FF"/>
          </w:rPr>
          <w:t>N 62-п</w:t>
        </w:r>
      </w:hyperlink>
      <w:r>
        <w:rPr>
          <w:rFonts w:ascii="Calibri" w:hAnsi="Calibri" w:cs="Calibri"/>
        </w:rPr>
        <w:t xml:space="preserve">, от 24.11.2010 </w:t>
      </w:r>
      <w:hyperlink r:id="rId60" w:history="1">
        <w:r>
          <w:rPr>
            <w:rFonts w:ascii="Calibri" w:hAnsi="Calibri" w:cs="Calibri"/>
            <w:color w:val="0000FF"/>
          </w:rPr>
          <w:t>N 231-п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13.02.2013 </w:t>
      </w:r>
      <w:hyperlink r:id="rId61" w:history="1">
        <w:r>
          <w:rPr>
            <w:rFonts w:ascii="Calibri" w:hAnsi="Calibri" w:cs="Calibri"/>
            <w:color w:val="0000FF"/>
          </w:rPr>
          <w:t>N 18-п</w:t>
        </w:r>
      </w:hyperlink>
      <w:r>
        <w:rPr>
          <w:rFonts w:ascii="Calibri" w:hAnsi="Calibri" w:cs="Calibri"/>
        </w:rPr>
        <w:t xml:space="preserve">, от 07.08.2013 </w:t>
      </w:r>
      <w:hyperlink r:id="rId62" w:history="1">
        <w:r>
          <w:rPr>
            <w:rFonts w:ascii="Calibri" w:hAnsi="Calibri" w:cs="Calibri"/>
            <w:color w:val="0000FF"/>
          </w:rPr>
          <w:t>N 176-п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36" w:name="Par123"/>
      <w:bookmarkEnd w:id="36"/>
      <w:r>
        <w:rPr>
          <w:rFonts w:ascii="Calibri" w:hAnsi="Calibri" w:cs="Calibri"/>
        </w:rPr>
        <w:t>1. Настоящий Порядок регулирует процедуру предоставления отдельным категориям граждан, проживающих на территории Омской области (далее - граждане), следующих мер социальной поддержки по проезду:</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37" w:name="Par124"/>
      <w:bookmarkEnd w:id="37"/>
      <w:r>
        <w:rPr>
          <w:rFonts w:ascii="Calibri" w:hAnsi="Calibri" w:cs="Calibri"/>
        </w:rPr>
        <w:t>1) в виде права бесплатного проезда всеми видами пассажирского транспорта общего пользования, осуществляющего регулярные перевозки с посадкой и высадкой пассажиров только в установленных остановочных пунктах по маршруту регулярных перевозок (далее - регулярные перевозки) в городском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38" w:name="Par125"/>
      <w:bookmarkEnd w:id="38"/>
      <w:r>
        <w:rPr>
          <w:rFonts w:ascii="Calibri" w:hAnsi="Calibri" w:cs="Calibri"/>
        </w:rPr>
        <w:t>2) в виде права бесплатного проезда автомобильным пассажирским транспортом общего пользования, осуществляющим регулярные перевозки в пригородном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виде права бесплатного проезда автомобильным пассажирским транспортом общего пользования, осуществляющим регулярные перевозки в междугородном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w:t>
      </w:r>
      <w:hyperlink r:id="rId63" w:history="1">
        <w:r>
          <w:rPr>
            <w:rFonts w:ascii="Calibri" w:hAnsi="Calibri" w:cs="Calibri"/>
            <w:color w:val="0000FF"/>
          </w:rPr>
          <w:t>Постановление</w:t>
        </w:r>
      </w:hyperlink>
      <w:r>
        <w:rPr>
          <w:rFonts w:ascii="Calibri" w:hAnsi="Calibri" w:cs="Calibri"/>
        </w:rPr>
        <w:t xml:space="preserve"> Правительства Омской области от 07.04.2010 N 62-п;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виде права бесплатного проезда внутренним водным транспортом по пригородным маршрутам перевозок пассажиров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виде права оплаты 50 процентов стоимости проезда внутренним водным транспортом по пригородным маршрутам перевозок пассажиров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виде права бесплатного проезда железнодорожным пассажирским транспортом общего пользования в пригородном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39" w:name="Par131"/>
      <w:bookmarkEnd w:id="39"/>
      <w:r>
        <w:rPr>
          <w:rFonts w:ascii="Calibri" w:hAnsi="Calibri" w:cs="Calibri"/>
        </w:rPr>
        <w:t>8) в виде права оплаты 50 процентов стоимости проезда железнодорожным пассажирским транспортом общего пользования в пригородном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40" w:name="Par132"/>
      <w:bookmarkEnd w:id="40"/>
      <w:r>
        <w:rPr>
          <w:rFonts w:ascii="Calibri" w:hAnsi="Calibri" w:cs="Calibri"/>
        </w:rPr>
        <w:t xml:space="preserve">2. Право на меры социальной поддержки по проезду, предусмотренные в </w:t>
      </w:r>
      <w:hyperlink w:anchor="Par123" w:history="1">
        <w:r>
          <w:rPr>
            <w:rFonts w:ascii="Calibri" w:hAnsi="Calibri" w:cs="Calibri"/>
            <w:color w:val="0000FF"/>
          </w:rPr>
          <w:t>пункте 1</w:t>
        </w:r>
      </w:hyperlink>
      <w:r>
        <w:rPr>
          <w:rFonts w:ascii="Calibri" w:hAnsi="Calibri" w:cs="Calibri"/>
        </w:rPr>
        <w:t xml:space="preserve"> настоящего Порядка (далее - меры социальной поддержки), реализуется: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документа, подтверждающего принадлежность гражданина к определенной категории граждан, которой в соответствии с областным законодательством предоставляется мера социальной поддержки (далее - документ, подтверждающий право на меру социальной поддержки), и путем использования электронной транспортной карты, если иное не предусмотрено настоящим Порядком;</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использования универсальной электронной карты.</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64"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Электронная транспортная карта - именная электронная микропроцессорная карта, которая является материальным носителем персональных данных держателя электронной транспортной карты, данных о его принадлежности к определенной категории граждан, которой в соответствии с областным законодательством предоставляется мера социальной поддержки, за исключением случая, предусмотренного </w:t>
      </w:r>
      <w:hyperlink w:anchor="Par144" w:history="1">
        <w:r>
          <w:rPr>
            <w:rFonts w:ascii="Calibri" w:hAnsi="Calibri" w:cs="Calibri"/>
            <w:color w:val="0000FF"/>
          </w:rPr>
          <w:t>пунктом 6</w:t>
        </w:r>
      </w:hyperlink>
      <w:r>
        <w:rPr>
          <w:rFonts w:ascii="Calibri" w:hAnsi="Calibri" w:cs="Calibri"/>
        </w:rPr>
        <w:t xml:space="preserve"> настоящего Порядка, а также является </w:t>
      </w:r>
      <w:r>
        <w:rPr>
          <w:rFonts w:ascii="Calibri" w:hAnsi="Calibri" w:cs="Calibri"/>
        </w:rPr>
        <w:lastRenderedPageBreak/>
        <w:t>бланком строгой отчетности, подлежащим учету в соответствии с законодательством.</w:t>
      </w:r>
      <w:proofErr w:type="gramEnd"/>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лицевой стороне электронной транспортной карты располагается надпись "Омская область".</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оборотную сторону электронной транспортной карты наносятся: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серия и учетный номер электронной транспортной карты в регистре электронных транспортных карт, который ведется в порядке, определяемом Министерством труда и социального развития Омской области (далее - регистр);</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выпуска электронной транспортной карты;</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фамилия, имя, отчество, дата рождения держателя электронной транспортной карты, за исключением случая, предусмотренного </w:t>
      </w:r>
      <w:hyperlink w:anchor="Par144" w:history="1">
        <w:r>
          <w:rPr>
            <w:rFonts w:ascii="Calibri" w:hAnsi="Calibri" w:cs="Calibri"/>
            <w:color w:val="0000FF"/>
          </w:rPr>
          <w:t>пунктом 6</w:t>
        </w:r>
      </w:hyperlink>
      <w:r>
        <w:rPr>
          <w:rFonts w:ascii="Calibri" w:hAnsi="Calibri" w:cs="Calibri"/>
        </w:rPr>
        <w:t xml:space="preserve"> настоящего Порядка;</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телефоны Министерства труда и социального развития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полоса в виде штрихового кода в символике </w:t>
      </w:r>
      <w:proofErr w:type="spellStart"/>
      <w:r>
        <w:rPr>
          <w:rFonts w:ascii="Calibri" w:hAnsi="Calibri" w:cs="Calibri"/>
        </w:rPr>
        <w:t>Code</w:t>
      </w:r>
      <w:proofErr w:type="spellEnd"/>
      <w:r>
        <w:rPr>
          <w:rFonts w:ascii="Calibri" w:hAnsi="Calibri" w:cs="Calibri"/>
        </w:rPr>
        <w:t xml:space="preserve"> 128, содержащая серию и учетный номер электронной транспортной карты в регистре.</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41" w:name="Par144"/>
      <w:bookmarkEnd w:id="41"/>
      <w:r>
        <w:rPr>
          <w:rFonts w:ascii="Calibri" w:hAnsi="Calibri" w:cs="Calibri"/>
        </w:rPr>
        <w:t>6. На оборотную сторону электронной транспортной карты, выдаваемой для реализации права на меру социальной поддержки лица, сопровождающего инвалида I группы, родителя, опекуна, попечителя и социальных работников, сопровождающих детей-инвалидов, не наносятся фамилия, имя, отчество, дата рождения держателя электронной транспортной карты.</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Электронная транспортная карта, указанная в </w:t>
      </w:r>
      <w:hyperlink w:anchor="Par144" w:history="1">
        <w:r>
          <w:rPr>
            <w:rFonts w:ascii="Calibri" w:hAnsi="Calibri" w:cs="Calibri"/>
            <w:color w:val="0000FF"/>
          </w:rPr>
          <w:t>абзаце первом</w:t>
        </w:r>
      </w:hyperlink>
      <w:r>
        <w:rPr>
          <w:rFonts w:ascii="Calibri" w:hAnsi="Calibri" w:cs="Calibri"/>
        </w:rPr>
        <w:t xml:space="preserve"> настоящего пункта, не является именной, содержит обезличенные данные о категории граждан, реализующих право на меру социальной поддержки путем ее использования, и применяется совместно с электронными транспортными картами, выданными инвалиду I группы, ребенку-инвалиду.</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Электронная транспортная карта выдается гражданину уполномоченным государственным учреждением Омской области, находящимся в ведении Министерства труда и социального развития Омской области, по месту жительства (далее - учреждение).</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Омской области от 24.11.2010 </w:t>
      </w:r>
      <w:hyperlink r:id="rId65" w:history="1">
        <w:r>
          <w:rPr>
            <w:rFonts w:ascii="Calibri" w:hAnsi="Calibri" w:cs="Calibri"/>
            <w:color w:val="0000FF"/>
          </w:rPr>
          <w:t>N 231-п</w:t>
        </w:r>
      </w:hyperlink>
      <w:r>
        <w:rPr>
          <w:rFonts w:ascii="Calibri" w:hAnsi="Calibri" w:cs="Calibri"/>
        </w:rPr>
        <w:t xml:space="preserve">, от 13.02.2013 </w:t>
      </w:r>
      <w:hyperlink r:id="rId66" w:history="1">
        <w:r>
          <w:rPr>
            <w:rFonts w:ascii="Calibri" w:hAnsi="Calibri" w:cs="Calibri"/>
            <w:color w:val="0000FF"/>
          </w:rPr>
          <w:t>N 18-п</w:t>
        </w:r>
      </w:hyperlink>
      <w:r>
        <w:rPr>
          <w:rFonts w:ascii="Calibri" w:hAnsi="Calibri" w:cs="Calibri"/>
        </w:rPr>
        <w:t xml:space="preserve">, от 07.08.2013 </w:t>
      </w:r>
      <w:hyperlink r:id="rId67" w:history="1">
        <w:r>
          <w:rPr>
            <w:rFonts w:ascii="Calibri" w:hAnsi="Calibri" w:cs="Calibri"/>
            <w:color w:val="0000FF"/>
          </w:rPr>
          <w:t>N 176-п</w:t>
        </w:r>
      </w:hyperlink>
      <w:r>
        <w:rPr>
          <w:rFonts w:ascii="Calibri" w:hAnsi="Calibri" w:cs="Calibri"/>
        </w:rPr>
        <w:t>)</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Для получения электронной транспортной карты гражданин или его законный представитель обращается непосредственно с заявлением по форме, утверждаемой Министерством труда и социального развития Омской области, в том числе с использованием электронных носителей, или с заявлением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Омской области "Портал</w:t>
      </w:r>
      <w:proofErr w:type="gramEnd"/>
      <w:r>
        <w:rPr>
          <w:rFonts w:ascii="Calibri" w:hAnsi="Calibri" w:cs="Calibri"/>
        </w:rPr>
        <w:t xml:space="preserve"> государственных и муниципальных услуг Омской области" (далее - Портал) в учреждение и представляет следующие документы:</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удостоверяющий личность;</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подтверждающий право на меру социальной поддержки.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законным представителем гражданина дополнительно представляются документы, подтверждающие полномочия законного представителя.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непосредственного представления в учреждение документов, указанных в настоящем пункте, работник учреждения изготавливает и заверяет их копии. Оригиналы представленных документов незамедлительно возвращаются гражданину или его законному представителю.</w:t>
      </w:r>
    </w:p>
    <w:p w:rsidR="009B1790" w:rsidRDefault="009B179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Гражданин или его законный представитель не представляет документ, подтверждающий право на меру социальной поддержки, при наличии в учреждении соответствующих сведений, полученных в рамках информационного взаимодействия, в том числе в электронной форме, между учреждением и государственными органами и организациями, в распоряжении которых находятся указанные сведения, при этом гражданин или его законный представитель вправе представить документ, подтверждающий право на меру социальной поддержки</w:t>
      </w:r>
      <w:proofErr w:type="gramEnd"/>
      <w:r>
        <w:rPr>
          <w:rFonts w:ascii="Calibri" w:hAnsi="Calibri" w:cs="Calibri"/>
        </w:rPr>
        <w:t>, в учреждение по собственной инициативе.</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в ходе информационного взаимодействия сведения в электронной форме воспроизводятся на бумажном носителе и заверяются работником учреждения.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и документы, указанные в настоящем пункте, представляемые в учреждение с использованием электронных носителей, в форме электронных документов с использованием Единого портала, Портала, должны быть подписаны в соответствии с требованиями Федерального </w:t>
      </w:r>
      <w:hyperlink r:id="rId68" w:history="1">
        <w:r>
          <w:rPr>
            <w:rFonts w:ascii="Calibri" w:hAnsi="Calibri" w:cs="Calibri"/>
            <w:color w:val="0000FF"/>
          </w:rPr>
          <w:t>закона</w:t>
        </w:r>
      </w:hyperlink>
      <w:r>
        <w:rPr>
          <w:rFonts w:ascii="Calibri" w:hAnsi="Calibri" w:cs="Calibri"/>
        </w:rPr>
        <w:t xml:space="preserve"> "Об электронной подписи" и </w:t>
      </w:r>
      <w:hyperlink r:id="rId69" w:history="1">
        <w:r>
          <w:rPr>
            <w:rFonts w:ascii="Calibri" w:hAnsi="Calibri" w:cs="Calibri"/>
            <w:color w:val="0000FF"/>
          </w:rPr>
          <w:t>статей 21.1</w:t>
        </w:r>
      </w:hyperlink>
      <w:r>
        <w:rPr>
          <w:rFonts w:ascii="Calibri" w:hAnsi="Calibri" w:cs="Calibri"/>
        </w:rPr>
        <w:t xml:space="preserve"> и </w:t>
      </w:r>
      <w:hyperlink r:id="rId70" w:history="1">
        <w:r>
          <w:rPr>
            <w:rFonts w:ascii="Calibri" w:hAnsi="Calibri" w:cs="Calibri"/>
            <w:color w:val="0000FF"/>
          </w:rPr>
          <w:t>21.2</w:t>
        </w:r>
      </w:hyperlink>
      <w:r>
        <w:rPr>
          <w:rFonts w:ascii="Calibri" w:hAnsi="Calibri" w:cs="Calibri"/>
        </w:rPr>
        <w:t xml:space="preserve"> Федерального закона "Об организации предоставления государственных и муниципальных услуг".</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71"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Гражданину выдается одна электронная транспортная карта, если иное не предусмотрено настоящим пунктом.</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Инвалиду I группы, ребенку-инвалиду выдаются электронная транспортная карта для реализации их права на меру социальной поддержки, а также электронная транспортная карта, указанная в </w:t>
      </w:r>
      <w:hyperlink w:anchor="Par144" w:history="1">
        <w:r>
          <w:rPr>
            <w:rFonts w:ascii="Calibri" w:hAnsi="Calibri" w:cs="Calibri"/>
            <w:color w:val="0000FF"/>
          </w:rPr>
          <w:t>пункте 6</w:t>
        </w:r>
      </w:hyperlink>
      <w:r>
        <w:rPr>
          <w:rFonts w:ascii="Calibri" w:hAnsi="Calibri" w:cs="Calibri"/>
        </w:rPr>
        <w:t xml:space="preserve"> настоящего Порядка.</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Электронная транспортная карта выдается в течение месяца со дня обращения за ней.</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Выдача электронной транспортной карты регистрируется в </w:t>
      </w:r>
      <w:hyperlink r:id="rId72" w:history="1">
        <w:r>
          <w:rPr>
            <w:rFonts w:ascii="Calibri" w:hAnsi="Calibri" w:cs="Calibri"/>
            <w:color w:val="0000FF"/>
          </w:rPr>
          <w:t>журнале</w:t>
        </w:r>
      </w:hyperlink>
      <w:r>
        <w:rPr>
          <w:rFonts w:ascii="Calibri" w:hAnsi="Calibri" w:cs="Calibri"/>
        </w:rPr>
        <w:t xml:space="preserve"> учета выдачи электронных транспортных карт, который ведется учреждением по форме, утверждаемой Министерством труда и социального развития Омской области.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3" w:history="1">
        <w:r>
          <w:rPr>
            <w:rFonts w:ascii="Calibri" w:hAnsi="Calibri" w:cs="Calibri"/>
            <w:color w:val="0000FF"/>
          </w:rPr>
          <w:t>Постановления</w:t>
        </w:r>
      </w:hyperlink>
      <w:r>
        <w:rPr>
          <w:rFonts w:ascii="Calibri" w:hAnsi="Calibri" w:cs="Calibri"/>
        </w:rPr>
        <w:t xml:space="preserve"> Правительства Омской области от 24.11.2010 N 231-п)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Электронная транспортная карта выдается гражданину бесплатно.</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утраты или порчи электронной транспортной карты учреждение выдает гражданину новую электронную транспортную карту в соответствии с настоящим Порядком или универсальную электронную карту в соответствии с порядком, утвержденным Министерством труда и социального развития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выдачи универсальной электронной карты учреждение обеспечивает перенос из регистра электронных транспортных карт информации, содержащейся в электронном приложении утраченной или испорченной электронной транспортной карты, на универсальную электронную карту.</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74"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Электронная транспортная карта используется в целях реализации права на меру социальной поддержки только гражданином, которому она выдана.</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Действие электронной транспортной карты прекращается в случаях:</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42" w:name="Par168"/>
      <w:bookmarkEnd w:id="42"/>
      <w:r>
        <w:rPr>
          <w:rFonts w:ascii="Calibri" w:hAnsi="Calibri" w:cs="Calibri"/>
        </w:rPr>
        <w:t>- утраты гражданином права на предоставление меры социальной поддержки;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утраты или порчи электронной транспортной карты;</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использования электронной транспортной карты для реализации права на меру социальной поддержки гражданином, который не является ее держателем, либо гражданином, которому в соответствии с областным законодательством не предоставлена мера социальной поддержки;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43" w:name="Par172"/>
      <w:bookmarkEnd w:id="43"/>
      <w:r>
        <w:rPr>
          <w:rFonts w:ascii="Calibri" w:hAnsi="Calibri" w:cs="Calibri"/>
        </w:rPr>
        <w:t>- погашения электронной транспортной карты в порядке, установленном Правительством Омской области.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6" w:history="1">
        <w:r>
          <w:rPr>
            <w:rFonts w:ascii="Calibri" w:hAnsi="Calibri" w:cs="Calibri"/>
            <w:color w:val="0000FF"/>
          </w:rPr>
          <w:t>Постановлением</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электронной транспортной карты, указанной в </w:t>
      </w:r>
      <w:hyperlink w:anchor="Par144" w:history="1">
        <w:r>
          <w:rPr>
            <w:rFonts w:ascii="Calibri" w:hAnsi="Calibri" w:cs="Calibri"/>
            <w:color w:val="0000FF"/>
          </w:rPr>
          <w:t>пункте 6</w:t>
        </w:r>
      </w:hyperlink>
      <w:r>
        <w:rPr>
          <w:rFonts w:ascii="Calibri" w:hAnsi="Calibri" w:cs="Calibri"/>
        </w:rPr>
        <w:t xml:space="preserve"> настоящего Порядка, прекращается помимо оснований, установленных в </w:t>
      </w:r>
      <w:hyperlink w:anchor="Par168" w:history="1">
        <w:r>
          <w:rPr>
            <w:rFonts w:ascii="Calibri" w:hAnsi="Calibri" w:cs="Calibri"/>
            <w:color w:val="0000FF"/>
          </w:rPr>
          <w:t>абзацах втором</w:t>
        </w:r>
      </w:hyperlink>
      <w:r>
        <w:rPr>
          <w:rFonts w:ascii="Calibri" w:hAnsi="Calibri" w:cs="Calibri"/>
        </w:rPr>
        <w:t xml:space="preserve"> - </w:t>
      </w:r>
      <w:hyperlink w:anchor="Par172" w:history="1">
        <w:r>
          <w:rPr>
            <w:rFonts w:ascii="Calibri" w:hAnsi="Calibri" w:cs="Calibri"/>
            <w:color w:val="0000FF"/>
          </w:rPr>
          <w:t>пятом</w:t>
        </w:r>
      </w:hyperlink>
      <w:r>
        <w:rPr>
          <w:rFonts w:ascii="Calibri" w:hAnsi="Calibri" w:cs="Calibri"/>
        </w:rPr>
        <w:t xml:space="preserve"> настоящего пункта, в случае прекращения действия электронной транспортной карты, выданной инвалиду I группы, ребенку-инвалиду.</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Действие электронной транспортной карты может быть приостановлено (возобновлено) по желанию гражданина, которому она выдана.</w:t>
      </w:r>
    </w:p>
    <w:p w:rsidR="009B1790" w:rsidRDefault="009B179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приостановления (возобновления) действия электронной транспортной карты гражданин или его законный представитель обращается непосредственно с заявлением по форме, утверждаемой Министерством труда и социального развития Омской области, в том числе с использованием электронных носителей, или с заявлением в форме электронного документа с использованием Единого портала, Портала в учреждение и представляет следующие документы:</w:t>
      </w:r>
      <w:proofErr w:type="gramEnd"/>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исключен. - </w:t>
      </w:r>
      <w:hyperlink r:id="rId79" w:history="1">
        <w:r>
          <w:rPr>
            <w:rFonts w:ascii="Calibri" w:hAnsi="Calibri" w:cs="Calibri"/>
            <w:color w:val="0000FF"/>
          </w:rPr>
          <w:t>Постановление</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удостоверяющий личность.</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законным представителем гражданина дополнительно представляются документы, подтверждающие полномочия законного представителя.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электронной транспортной карты приостанавливается (возобновляется) со дня </w:t>
      </w:r>
      <w:r>
        <w:rPr>
          <w:rFonts w:ascii="Calibri" w:hAnsi="Calibri" w:cs="Calibri"/>
        </w:rPr>
        <w:lastRenderedPageBreak/>
        <w:t>подачи гражданином или его законным представителем соответствующего заявления.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приостановления (возобновления) действия электронной транспортной карты, выданной инвалиду I группы, ребенку-инвалиду для реализации их права на меру социальной поддержки, одновременно приостанавливается (возобновляется) действие электронной транспортной карты, указанной в </w:t>
      </w:r>
      <w:hyperlink w:anchor="Par144" w:history="1">
        <w:r>
          <w:rPr>
            <w:rFonts w:ascii="Calibri" w:hAnsi="Calibri" w:cs="Calibri"/>
            <w:color w:val="0000FF"/>
          </w:rPr>
          <w:t>пункте 6</w:t>
        </w:r>
      </w:hyperlink>
      <w:r>
        <w:rPr>
          <w:rFonts w:ascii="Calibri" w:hAnsi="Calibri" w:cs="Calibri"/>
        </w:rPr>
        <w:t xml:space="preserve"> настоящего Порядка.</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и документ, удостоверяющий личность, представляемые в учреждение с использованием электронных носителей, в форме электронных документов с использованием Единого портала, Портала, должны быть подписаны в соответствии с требованиями Федерального </w:t>
      </w:r>
      <w:hyperlink r:id="rId80" w:history="1">
        <w:r>
          <w:rPr>
            <w:rFonts w:ascii="Calibri" w:hAnsi="Calibri" w:cs="Calibri"/>
            <w:color w:val="0000FF"/>
          </w:rPr>
          <w:t>закона</w:t>
        </w:r>
      </w:hyperlink>
      <w:r>
        <w:rPr>
          <w:rFonts w:ascii="Calibri" w:hAnsi="Calibri" w:cs="Calibri"/>
        </w:rPr>
        <w:t xml:space="preserve"> "Об электронной подписи" и </w:t>
      </w:r>
      <w:hyperlink r:id="rId81" w:history="1">
        <w:r>
          <w:rPr>
            <w:rFonts w:ascii="Calibri" w:hAnsi="Calibri" w:cs="Calibri"/>
            <w:color w:val="0000FF"/>
          </w:rPr>
          <w:t>статей 21.1</w:t>
        </w:r>
      </w:hyperlink>
      <w:r>
        <w:rPr>
          <w:rFonts w:ascii="Calibri" w:hAnsi="Calibri" w:cs="Calibri"/>
        </w:rPr>
        <w:t xml:space="preserve"> и </w:t>
      </w:r>
      <w:hyperlink r:id="rId82" w:history="1">
        <w:r>
          <w:rPr>
            <w:rFonts w:ascii="Calibri" w:hAnsi="Calibri" w:cs="Calibri"/>
            <w:color w:val="0000FF"/>
          </w:rPr>
          <w:t>21.2</w:t>
        </w:r>
      </w:hyperlink>
      <w:r>
        <w:rPr>
          <w:rFonts w:ascii="Calibri" w:hAnsi="Calibri" w:cs="Calibri"/>
        </w:rPr>
        <w:t xml:space="preserve"> Федерального закона "Об организации предоставления государственных и муниципальных услуг".</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3" w:history="1">
        <w:r>
          <w:rPr>
            <w:rFonts w:ascii="Calibri" w:hAnsi="Calibri" w:cs="Calibri"/>
            <w:color w:val="0000FF"/>
          </w:rPr>
          <w:t>Постановлением</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44" w:name="Par186"/>
      <w:bookmarkEnd w:id="44"/>
      <w:r>
        <w:rPr>
          <w:rFonts w:ascii="Calibri" w:hAnsi="Calibri" w:cs="Calibri"/>
        </w:rPr>
        <w:t>17. Для предоставления меры социальной поддержки гражданин предъявляет универсальную электронную карту или документ, подтверждающий право на меру социальной поддержки, и электронную транспортную карту.</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4"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предоставления меры социальной поддержки лицу, сопровождающему инвалида I группы, родителю, опекуну, попечителю, социальному работнику, сопровождающим ребенка-инвалида, дополнительно предъявляется электронная транспортная карта, указанная в </w:t>
      </w:r>
      <w:hyperlink w:anchor="Par144" w:history="1">
        <w:r>
          <w:rPr>
            <w:rFonts w:ascii="Calibri" w:hAnsi="Calibri" w:cs="Calibri"/>
            <w:color w:val="0000FF"/>
          </w:rPr>
          <w:t>пункте 6</w:t>
        </w:r>
      </w:hyperlink>
      <w:r>
        <w:rPr>
          <w:rFonts w:ascii="Calibri" w:hAnsi="Calibri" w:cs="Calibri"/>
        </w:rPr>
        <w:t xml:space="preserve"> настоящего Порядка, выданная инвалиду I группы, ребенку-инвалиду для реализации права на меру социальной поддержки указанными лицами.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Электронная транспортная карта, указанная в </w:t>
      </w:r>
      <w:hyperlink w:anchor="Par144" w:history="1">
        <w:r>
          <w:rPr>
            <w:rFonts w:ascii="Calibri" w:hAnsi="Calibri" w:cs="Calibri"/>
            <w:color w:val="0000FF"/>
          </w:rPr>
          <w:t>пункте 6</w:t>
        </w:r>
      </w:hyperlink>
      <w:r>
        <w:rPr>
          <w:rFonts w:ascii="Calibri" w:hAnsi="Calibri" w:cs="Calibri"/>
        </w:rPr>
        <w:t xml:space="preserve"> настоящего Порядка, используется только после электронной транспортной карты, универсальной электронной карты, выданной инвалиду I группы, ребенку-инвалиду для реализации их права на меру социальной поддержки.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Возможность бесплатного проезда или оплаты 50 процентов стоимости проезда всеми видами пассажирского транспорта общего пользования в пределах территории Омской области держателя универсальной электронной карты, электронной транспортной карты, а в случае, предусмотренном </w:t>
      </w:r>
      <w:hyperlink w:anchor="Par186" w:history="1">
        <w:r>
          <w:rPr>
            <w:rFonts w:ascii="Calibri" w:hAnsi="Calibri" w:cs="Calibri"/>
            <w:color w:val="0000FF"/>
          </w:rPr>
          <w:t>пунктом 17</w:t>
        </w:r>
      </w:hyperlink>
      <w:r>
        <w:rPr>
          <w:rFonts w:ascii="Calibri" w:hAnsi="Calibri" w:cs="Calibri"/>
        </w:rPr>
        <w:t xml:space="preserve"> настоящего Порядка, лица, его сопровождающего, определяется на основании информации, считанной с универсальной электронной карты, электронной транспортной карты при помощи технических средств (транспортных терминалов), и документа, подтверждающего право</w:t>
      </w:r>
      <w:proofErr w:type="gramEnd"/>
      <w:r>
        <w:rPr>
          <w:rFonts w:ascii="Calibri" w:hAnsi="Calibri" w:cs="Calibri"/>
        </w:rPr>
        <w:t xml:space="preserve"> на меру социальной поддержки, в случае использования электронной транспортной карты.</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86" w:history="1">
        <w:r>
          <w:rPr>
            <w:rFonts w:ascii="Calibri" w:hAnsi="Calibri" w:cs="Calibri"/>
            <w:color w:val="0000FF"/>
          </w:rPr>
          <w:t>Постановления</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45" w:name="Par193"/>
      <w:bookmarkEnd w:id="45"/>
      <w:r>
        <w:rPr>
          <w:rFonts w:ascii="Calibri" w:hAnsi="Calibri" w:cs="Calibri"/>
        </w:rPr>
        <w:t>19. Министерство труда и социального развития Омской области обеспечивает продление действия электронной транспортной карты в целях реализации прав граждан на меры социальной поддержки.</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right"/>
        <w:outlineLvl w:val="0"/>
        <w:rPr>
          <w:rFonts w:ascii="Calibri" w:hAnsi="Calibri" w:cs="Calibri"/>
        </w:rPr>
      </w:pPr>
      <w:bookmarkStart w:id="46" w:name="Par201"/>
      <w:bookmarkEnd w:id="46"/>
      <w:r>
        <w:rPr>
          <w:rFonts w:ascii="Calibri" w:hAnsi="Calibri" w:cs="Calibri"/>
        </w:rPr>
        <w:t>Приложение N 2</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 Омской области</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от 25 ноября 2009 г. N 224-п</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b/>
          <w:bCs/>
        </w:rPr>
      </w:pPr>
      <w:bookmarkStart w:id="47" w:name="Par205"/>
      <w:bookmarkEnd w:id="47"/>
      <w:r>
        <w:rPr>
          <w:rFonts w:ascii="Calibri" w:hAnsi="Calibri" w:cs="Calibri"/>
          <w:b/>
          <w:bCs/>
        </w:rPr>
        <w:t>ПОРЯДОК</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возмещения затрат, связанных с предоставлением мер</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социальной поддержки по проезду отдельным категориям</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 проживающих на территории Омской области</w:t>
      </w:r>
    </w:p>
    <w:p w:rsidR="009B1790" w:rsidRDefault="009B1790">
      <w:pPr>
        <w:widowControl w:val="0"/>
        <w:autoSpaceDE w:val="0"/>
        <w:autoSpaceDN w:val="0"/>
        <w:adjustRightInd w:val="0"/>
        <w:spacing w:after="0" w:line="240" w:lineRule="auto"/>
        <w:jc w:val="center"/>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Омской области</w:t>
      </w:r>
      <w:proofErr w:type="gramEnd"/>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07.04.2010 </w:t>
      </w:r>
      <w:hyperlink r:id="rId87" w:history="1">
        <w:r>
          <w:rPr>
            <w:rFonts w:ascii="Calibri" w:hAnsi="Calibri" w:cs="Calibri"/>
            <w:color w:val="0000FF"/>
          </w:rPr>
          <w:t>N 62-п</w:t>
        </w:r>
      </w:hyperlink>
      <w:r>
        <w:rPr>
          <w:rFonts w:ascii="Calibri" w:hAnsi="Calibri" w:cs="Calibri"/>
        </w:rPr>
        <w:t xml:space="preserve">, от 23.06.2010 </w:t>
      </w:r>
      <w:hyperlink r:id="rId88" w:history="1">
        <w:r>
          <w:rPr>
            <w:rFonts w:ascii="Calibri" w:hAnsi="Calibri" w:cs="Calibri"/>
            <w:color w:val="0000FF"/>
          </w:rPr>
          <w:t>N 125-п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29.12.2010 </w:t>
      </w:r>
      <w:hyperlink r:id="rId89" w:history="1">
        <w:r>
          <w:rPr>
            <w:rFonts w:ascii="Calibri" w:hAnsi="Calibri" w:cs="Calibri"/>
            <w:color w:val="0000FF"/>
          </w:rPr>
          <w:t>N 269-п</w:t>
        </w:r>
      </w:hyperlink>
      <w:r>
        <w:rPr>
          <w:rFonts w:ascii="Calibri" w:hAnsi="Calibri" w:cs="Calibri"/>
        </w:rPr>
        <w:t xml:space="preserve">, от 24.11.2011 </w:t>
      </w:r>
      <w:hyperlink r:id="rId90" w:history="1">
        <w:r>
          <w:rPr>
            <w:rFonts w:ascii="Calibri" w:hAnsi="Calibri" w:cs="Calibri"/>
            <w:color w:val="0000FF"/>
          </w:rPr>
          <w:t>N 225-п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12.12.2012 </w:t>
      </w:r>
      <w:hyperlink r:id="rId91" w:history="1">
        <w:r>
          <w:rPr>
            <w:rFonts w:ascii="Calibri" w:hAnsi="Calibri" w:cs="Calibri"/>
            <w:color w:val="0000FF"/>
          </w:rPr>
          <w:t>N 274-п</w:t>
        </w:r>
      </w:hyperlink>
      <w:r>
        <w:rPr>
          <w:rFonts w:ascii="Calibri" w:hAnsi="Calibri" w:cs="Calibri"/>
        </w:rPr>
        <w:t xml:space="preserve">, от 13.02.2013 </w:t>
      </w:r>
      <w:hyperlink r:id="rId92" w:history="1">
        <w:r>
          <w:rPr>
            <w:rFonts w:ascii="Calibri" w:hAnsi="Calibri" w:cs="Calibri"/>
            <w:color w:val="0000FF"/>
          </w:rPr>
          <w:t>N 18-п</w:t>
        </w:r>
      </w:hyperlink>
      <w:r>
        <w:rPr>
          <w:rFonts w:ascii="Calibri" w:hAnsi="Calibri" w:cs="Calibri"/>
        </w:rPr>
        <w:t>,</w:t>
      </w: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24.04.2013 </w:t>
      </w:r>
      <w:hyperlink r:id="rId93" w:history="1">
        <w:r>
          <w:rPr>
            <w:rFonts w:ascii="Calibri" w:hAnsi="Calibri" w:cs="Calibri"/>
            <w:color w:val="0000FF"/>
          </w:rPr>
          <w:t>N 83-п</w:t>
        </w:r>
      </w:hyperlink>
      <w:r>
        <w:rPr>
          <w:rFonts w:ascii="Calibri" w:hAnsi="Calibri" w:cs="Calibri"/>
        </w:rPr>
        <w:t xml:space="preserve">, от 24.12.2013 </w:t>
      </w:r>
      <w:hyperlink r:id="rId94" w:history="1">
        <w:r>
          <w:rPr>
            <w:rFonts w:ascii="Calibri" w:hAnsi="Calibri" w:cs="Calibri"/>
            <w:color w:val="0000FF"/>
          </w:rPr>
          <w:t>N 352-п</w:t>
        </w:r>
      </w:hyperlink>
      <w:r>
        <w:rPr>
          <w:rFonts w:ascii="Calibri" w:hAnsi="Calibri" w:cs="Calibri"/>
        </w:rPr>
        <w:t>)</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48" w:name="Par216"/>
      <w:bookmarkEnd w:id="48"/>
      <w:r>
        <w:rPr>
          <w:rFonts w:ascii="Calibri" w:hAnsi="Calibri" w:cs="Calibri"/>
        </w:rPr>
        <w:t>1. Настоящий Порядок устанавливает процедуру возмещения затрат, связанных с предоставлением следующих мер социальной поддержки по проезду:</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49" w:name="Par217"/>
      <w:bookmarkEnd w:id="49"/>
      <w:r>
        <w:rPr>
          <w:rFonts w:ascii="Calibri" w:hAnsi="Calibri" w:cs="Calibri"/>
        </w:rPr>
        <w:t>1) в виде права бесплатного проезда всеми видами пассажирского транспорта общего пользования, осуществляющего регулярные перевозки с посадкой и высадкой пассажиров только в установленных остановочных пунктах по маршруту регулярных перевозок (далее - регулярные перевозки) в городском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0" w:name="Par218"/>
      <w:bookmarkEnd w:id="50"/>
      <w:r>
        <w:rPr>
          <w:rFonts w:ascii="Calibri" w:hAnsi="Calibri" w:cs="Calibri"/>
        </w:rPr>
        <w:t>2) в виде права бесплатного проезда автомобильным пассажирским транспортом общего пользования, осуществляющим регулярные перевозки в пригородном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виде права бесплатного проезда автомобильным пассажирским транспортом общего пользования, осуществляющим регулярные перевозки в междугородном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w:t>
      </w:r>
      <w:hyperlink r:id="rId95" w:history="1">
        <w:r>
          <w:rPr>
            <w:rFonts w:ascii="Calibri" w:hAnsi="Calibri" w:cs="Calibri"/>
            <w:color w:val="0000FF"/>
          </w:rPr>
          <w:t>Постановление</w:t>
        </w:r>
      </w:hyperlink>
      <w:r>
        <w:rPr>
          <w:rFonts w:ascii="Calibri" w:hAnsi="Calibri" w:cs="Calibri"/>
        </w:rPr>
        <w:t xml:space="preserve"> Правительства Омской области от 07.04.2010 N 62-п;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виде права бесплатного проезда внутренним водным транспортом по пригородным маршрутам перевозок пассажиров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виде права оплаты 50 процентов стоимости проезда внутренним водным транспортом по пригородным маршрутам перевозок пассажиров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виде права бесплатного проезда железнодорожным пассажирским транспортом общего пользования в пригородном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1" w:name="Par224"/>
      <w:bookmarkEnd w:id="51"/>
      <w:r>
        <w:rPr>
          <w:rFonts w:ascii="Calibri" w:hAnsi="Calibri" w:cs="Calibri"/>
        </w:rPr>
        <w:t>8) в виде права оплаты 50 процентов стоимости проезда железнодорожным пассажирским транспортом общего пользования в пригородном сообщении в пределах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Возмещение затрат, связанных с предоставлением мер социальной поддержки по проезду, предусмотренных </w:t>
      </w:r>
      <w:hyperlink w:anchor="Par216" w:history="1">
        <w:r>
          <w:rPr>
            <w:rFonts w:ascii="Calibri" w:hAnsi="Calibri" w:cs="Calibri"/>
            <w:color w:val="0000FF"/>
          </w:rPr>
          <w:t>пунктом 1</w:t>
        </w:r>
      </w:hyperlink>
      <w:r>
        <w:rPr>
          <w:rFonts w:ascii="Calibri" w:hAnsi="Calibri" w:cs="Calibri"/>
        </w:rPr>
        <w:t xml:space="preserve"> настоящего Порядка, отдельным категориям граждан, проживающих на территории Омской области (далее - затраты), осуществляется за счет средств областного бюджета.</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Возмещение затрат, связанных с предоставлением меры социальной поддержки по проезду, предусмотренной </w:t>
      </w:r>
      <w:hyperlink w:anchor="Par217" w:history="1">
        <w:r>
          <w:rPr>
            <w:rFonts w:ascii="Calibri" w:hAnsi="Calibri" w:cs="Calibri"/>
            <w:color w:val="0000FF"/>
          </w:rPr>
          <w:t>подпунктом 1 пункта 1</w:t>
        </w:r>
      </w:hyperlink>
      <w:r>
        <w:rPr>
          <w:rFonts w:ascii="Calibri" w:hAnsi="Calibri" w:cs="Calibri"/>
        </w:rPr>
        <w:t xml:space="preserve"> настоящего Порядка, отдельным категориям граждан, проживающих на территории Омской области, осуществляется на основании отчетности о фактическом количестве поездок отдельных категорий граждан, которым в соответствии с областным законодательством предоставлена мера социальной поддержки (далее - граждане), и стоимости проезда, определенной в соответствии с законодательством.</w:t>
      </w:r>
      <w:proofErr w:type="gramEnd"/>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2" w:name="Par227"/>
      <w:bookmarkEnd w:id="52"/>
      <w:r>
        <w:rPr>
          <w:rFonts w:ascii="Calibri" w:hAnsi="Calibri" w:cs="Calibri"/>
        </w:rPr>
        <w:t xml:space="preserve">4. </w:t>
      </w:r>
      <w:proofErr w:type="gramStart"/>
      <w:r>
        <w:rPr>
          <w:rFonts w:ascii="Calibri" w:hAnsi="Calibri" w:cs="Calibri"/>
        </w:rPr>
        <w:t xml:space="preserve">Возмещение затрат, связанных с предоставлением меры социальной поддержки по проезду, предусмотренной в </w:t>
      </w:r>
      <w:hyperlink w:anchor="Par217" w:history="1">
        <w:r>
          <w:rPr>
            <w:rFonts w:ascii="Calibri" w:hAnsi="Calibri" w:cs="Calibri"/>
            <w:color w:val="0000FF"/>
          </w:rPr>
          <w:t>подпункте 1 пункта 1</w:t>
        </w:r>
      </w:hyperlink>
      <w:r>
        <w:rPr>
          <w:rFonts w:ascii="Calibri" w:hAnsi="Calibri" w:cs="Calibri"/>
        </w:rPr>
        <w:t xml:space="preserve"> настоящего Порядка, осуществляется в размере не более стоимости 30 поездок по одной электронной транспортной карте, предусмотренной областным законодательством, в течение календарного месяца в период по 31 декабря 2011 года независимо от вида транспорта и населенного пункта, в котором осуществлена поездка, за исключением случая, указанного</w:t>
      </w:r>
      <w:proofErr w:type="gramEnd"/>
      <w:r>
        <w:rPr>
          <w:rFonts w:ascii="Calibri" w:hAnsi="Calibri" w:cs="Calibri"/>
        </w:rPr>
        <w:t xml:space="preserve"> в </w:t>
      </w:r>
      <w:hyperlink w:anchor="Par232" w:history="1">
        <w:r>
          <w:rPr>
            <w:rFonts w:ascii="Calibri" w:hAnsi="Calibri" w:cs="Calibri"/>
            <w:color w:val="0000FF"/>
          </w:rPr>
          <w:t>абзаце четвертом</w:t>
        </w:r>
      </w:hyperlink>
      <w:r>
        <w:rPr>
          <w:rFonts w:ascii="Calibri" w:hAnsi="Calibri" w:cs="Calibri"/>
        </w:rPr>
        <w:t xml:space="preserve"> настоящего пункта, а также возмещения затрат, связанных с перевозкой:</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Омской области от 24.11.2011 N 225-п)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категории граждан, предусмотренной </w:t>
      </w:r>
      <w:hyperlink w:anchor="Par42" w:history="1">
        <w:r>
          <w:rPr>
            <w:rFonts w:ascii="Calibri" w:hAnsi="Calibri" w:cs="Calibri"/>
            <w:color w:val="0000FF"/>
          </w:rPr>
          <w:t>подпунктом 22 пункта 1</w:t>
        </w:r>
      </w:hyperlink>
      <w:r>
        <w:rPr>
          <w:rFonts w:ascii="Calibri" w:hAnsi="Calibri" w:cs="Calibri"/>
        </w:rPr>
        <w:t xml:space="preserve"> настоящего постановления;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инвалидов Великой Отечественной войны и участников Великой Отечественной войны в период с 1 января по 31 декабря 2011 года.</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Омской области от 29.12.2010 N 269-п)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3" w:name="Par232"/>
      <w:bookmarkEnd w:id="53"/>
      <w:proofErr w:type="gramStart"/>
      <w:r>
        <w:rPr>
          <w:rFonts w:ascii="Calibri" w:hAnsi="Calibri" w:cs="Calibri"/>
        </w:rPr>
        <w:t xml:space="preserve">Возмещение затрат, связанных с предоставлением меры социальной поддержки по проезду, предусмотренной в </w:t>
      </w:r>
      <w:hyperlink w:anchor="Par217" w:history="1">
        <w:r>
          <w:rPr>
            <w:rFonts w:ascii="Calibri" w:hAnsi="Calibri" w:cs="Calibri"/>
            <w:color w:val="0000FF"/>
          </w:rPr>
          <w:t>подпункте 1 пункта 1</w:t>
        </w:r>
      </w:hyperlink>
      <w:r>
        <w:rPr>
          <w:rFonts w:ascii="Calibri" w:hAnsi="Calibri" w:cs="Calibri"/>
        </w:rPr>
        <w:t xml:space="preserve"> настоящего Порядка, категориям граждан, предусмотренным </w:t>
      </w:r>
      <w:hyperlink w:anchor="Par20" w:history="1">
        <w:r>
          <w:rPr>
            <w:rFonts w:ascii="Calibri" w:hAnsi="Calibri" w:cs="Calibri"/>
            <w:color w:val="0000FF"/>
          </w:rPr>
          <w:t>подпунктами 1</w:t>
        </w:r>
      </w:hyperlink>
      <w:r>
        <w:rPr>
          <w:rFonts w:ascii="Calibri" w:hAnsi="Calibri" w:cs="Calibri"/>
        </w:rPr>
        <w:t xml:space="preserve">, </w:t>
      </w:r>
      <w:hyperlink w:anchor="Par31" w:history="1">
        <w:r>
          <w:rPr>
            <w:rFonts w:ascii="Calibri" w:hAnsi="Calibri" w:cs="Calibri"/>
            <w:color w:val="0000FF"/>
          </w:rPr>
          <w:t>11</w:t>
        </w:r>
      </w:hyperlink>
      <w:r>
        <w:rPr>
          <w:rFonts w:ascii="Calibri" w:hAnsi="Calibri" w:cs="Calibri"/>
        </w:rPr>
        <w:t xml:space="preserve">, </w:t>
      </w:r>
      <w:hyperlink w:anchor="Par32" w:history="1">
        <w:r>
          <w:rPr>
            <w:rFonts w:ascii="Calibri" w:hAnsi="Calibri" w:cs="Calibri"/>
            <w:color w:val="0000FF"/>
          </w:rPr>
          <w:t>12 пункта 1</w:t>
        </w:r>
      </w:hyperlink>
      <w:r>
        <w:rPr>
          <w:rFonts w:ascii="Calibri" w:hAnsi="Calibri" w:cs="Calibri"/>
        </w:rPr>
        <w:t xml:space="preserve"> настоящего постановления, осуществляется в размере не более стоимости 30 поездок по одной электронной транспортной карте, предусмотренной областным законодательством, в течение января 2011 года независимо от вида транспорта и населенного пункта, в котором осуществлена</w:t>
      </w:r>
      <w:proofErr w:type="gramEnd"/>
      <w:r>
        <w:rPr>
          <w:rFonts w:ascii="Calibri" w:hAnsi="Calibri" w:cs="Calibri"/>
        </w:rPr>
        <w:t xml:space="preserve"> поездка, и в размере не более 360 </w:t>
      </w:r>
      <w:r>
        <w:rPr>
          <w:rFonts w:ascii="Calibri" w:hAnsi="Calibri" w:cs="Calibri"/>
        </w:rPr>
        <w:lastRenderedPageBreak/>
        <w:t>поездок по одной электронной транспортной карте, предусмотренной областным законодательством, в течение 2011 года независимо от вида транспорта и населенного пункта, в котором осуществлена поездка.</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Омской области от 24.11.2011 N 225-п)</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99" w:history="1">
        <w:r>
          <w:rPr>
            <w:rFonts w:ascii="Calibri" w:hAnsi="Calibri" w:cs="Calibri"/>
            <w:color w:val="0000FF"/>
          </w:rPr>
          <w:t>Постановления</w:t>
        </w:r>
      </w:hyperlink>
      <w:r>
        <w:rPr>
          <w:rFonts w:ascii="Calibri" w:hAnsi="Calibri" w:cs="Calibri"/>
        </w:rPr>
        <w:t xml:space="preserve"> Правительства Омской области от 07.04.2010 N 62-п)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Возмещение затрат, связанных с предоставлением меры социальной поддержки по проезду, предусмотренной в </w:t>
      </w:r>
      <w:hyperlink w:anchor="Par217" w:history="1">
        <w:r>
          <w:rPr>
            <w:rFonts w:ascii="Calibri" w:hAnsi="Calibri" w:cs="Calibri"/>
            <w:color w:val="0000FF"/>
          </w:rPr>
          <w:t>подпункте 1 пункта 1</w:t>
        </w:r>
      </w:hyperlink>
      <w:r>
        <w:rPr>
          <w:rFonts w:ascii="Calibri" w:hAnsi="Calibri" w:cs="Calibri"/>
        </w:rPr>
        <w:t xml:space="preserve"> настоящего Порядка, осуществляется в размере не более стоимости 30 поездок по одной электронной транспортной карте, предусмотренной областным законодательством, в течение первого месяца нового календарного года, начиная с 2012 года, а по одной универсальной электронной карте в течение первого месяца нового календарного года, начиная с</w:t>
      </w:r>
      <w:proofErr w:type="gramEnd"/>
      <w:r>
        <w:rPr>
          <w:rFonts w:ascii="Calibri" w:hAnsi="Calibri" w:cs="Calibri"/>
        </w:rPr>
        <w:t xml:space="preserve"> </w:t>
      </w:r>
      <w:proofErr w:type="gramStart"/>
      <w:r>
        <w:rPr>
          <w:rFonts w:ascii="Calibri" w:hAnsi="Calibri" w:cs="Calibri"/>
        </w:rPr>
        <w:t xml:space="preserve">2013 года, независимо от вида транспорта и населенного пункта, в котором осуществлена поездка, и в размере не более 360 поездок по одной электронной транспортной карте, универсальной электронной карте в течение календарного года независимо от вида транспорта и населенного пункта, в котором осуществлена поездка, за исключением возмещения затрат, связанных с перевозкой категорий граждан, предусмотренных </w:t>
      </w:r>
      <w:hyperlink w:anchor="Par20" w:history="1">
        <w:r>
          <w:rPr>
            <w:rFonts w:ascii="Calibri" w:hAnsi="Calibri" w:cs="Calibri"/>
            <w:color w:val="0000FF"/>
          </w:rPr>
          <w:t>подпунктами 1</w:t>
        </w:r>
      </w:hyperlink>
      <w:r>
        <w:rPr>
          <w:rFonts w:ascii="Calibri" w:hAnsi="Calibri" w:cs="Calibri"/>
        </w:rPr>
        <w:t xml:space="preserve">, </w:t>
      </w:r>
      <w:hyperlink w:anchor="Par26" w:history="1">
        <w:r>
          <w:rPr>
            <w:rFonts w:ascii="Calibri" w:hAnsi="Calibri" w:cs="Calibri"/>
            <w:color w:val="0000FF"/>
          </w:rPr>
          <w:t>7</w:t>
        </w:r>
      </w:hyperlink>
      <w:r>
        <w:rPr>
          <w:rFonts w:ascii="Calibri" w:hAnsi="Calibri" w:cs="Calibri"/>
        </w:rPr>
        <w:t xml:space="preserve">, </w:t>
      </w:r>
      <w:hyperlink w:anchor="Par27" w:history="1">
        <w:r>
          <w:rPr>
            <w:rFonts w:ascii="Calibri" w:hAnsi="Calibri" w:cs="Calibri"/>
            <w:color w:val="0000FF"/>
          </w:rPr>
          <w:t>8</w:t>
        </w:r>
      </w:hyperlink>
      <w:r>
        <w:rPr>
          <w:rFonts w:ascii="Calibri" w:hAnsi="Calibri" w:cs="Calibri"/>
        </w:rPr>
        <w:t xml:space="preserve">, </w:t>
      </w:r>
      <w:hyperlink w:anchor="Par31" w:history="1">
        <w:r>
          <w:rPr>
            <w:rFonts w:ascii="Calibri" w:hAnsi="Calibri" w:cs="Calibri"/>
            <w:color w:val="0000FF"/>
          </w:rPr>
          <w:t>11</w:t>
        </w:r>
      </w:hyperlink>
      <w:r>
        <w:rPr>
          <w:rFonts w:ascii="Calibri" w:hAnsi="Calibri" w:cs="Calibri"/>
        </w:rPr>
        <w:t xml:space="preserve">, </w:t>
      </w:r>
      <w:hyperlink w:anchor="Par32" w:history="1">
        <w:r>
          <w:rPr>
            <w:rFonts w:ascii="Calibri" w:hAnsi="Calibri" w:cs="Calibri"/>
            <w:color w:val="0000FF"/>
          </w:rPr>
          <w:t>12</w:t>
        </w:r>
      </w:hyperlink>
      <w:r>
        <w:rPr>
          <w:rFonts w:ascii="Calibri" w:hAnsi="Calibri" w:cs="Calibri"/>
        </w:rPr>
        <w:t xml:space="preserve">, </w:t>
      </w:r>
      <w:hyperlink w:anchor="Par42" w:history="1">
        <w:r>
          <w:rPr>
            <w:rFonts w:ascii="Calibri" w:hAnsi="Calibri" w:cs="Calibri"/>
            <w:color w:val="0000FF"/>
          </w:rPr>
          <w:t>22</w:t>
        </w:r>
        <w:proofErr w:type="gramEnd"/>
        <w:r>
          <w:rPr>
            <w:rFonts w:ascii="Calibri" w:hAnsi="Calibri" w:cs="Calibri"/>
            <w:color w:val="0000FF"/>
          </w:rPr>
          <w:t xml:space="preserve"> пункта 1</w:t>
        </w:r>
      </w:hyperlink>
      <w:r>
        <w:rPr>
          <w:rFonts w:ascii="Calibri" w:hAnsi="Calibri" w:cs="Calibri"/>
        </w:rPr>
        <w:t xml:space="preserve"> настоящего постановления.</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Омской области от 13.02.2013 </w:t>
      </w:r>
      <w:hyperlink r:id="rId100" w:history="1">
        <w:r>
          <w:rPr>
            <w:rFonts w:ascii="Calibri" w:hAnsi="Calibri" w:cs="Calibri"/>
            <w:color w:val="0000FF"/>
          </w:rPr>
          <w:t>N 18-п</w:t>
        </w:r>
      </w:hyperlink>
      <w:r>
        <w:rPr>
          <w:rFonts w:ascii="Calibri" w:hAnsi="Calibri" w:cs="Calibri"/>
        </w:rPr>
        <w:t xml:space="preserve">, от 24.04.2013 </w:t>
      </w:r>
      <w:hyperlink r:id="rId101" w:history="1">
        <w:r>
          <w:rPr>
            <w:rFonts w:ascii="Calibri" w:hAnsi="Calibri" w:cs="Calibri"/>
            <w:color w:val="0000FF"/>
          </w:rPr>
          <w:t>N 83-п</w:t>
        </w:r>
      </w:hyperlink>
      <w:r>
        <w:rPr>
          <w:rFonts w:ascii="Calibri" w:hAnsi="Calibri" w:cs="Calibri"/>
        </w:rPr>
        <w:t>)</w:t>
      </w:r>
    </w:p>
    <w:p w:rsidR="009B1790" w:rsidRDefault="009B179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1790" w:rsidRDefault="009B1790">
      <w:pPr>
        <w:widowControl w:val="0"/>
        <w:autoSpaceDE w:val="0"/>
        <w:autoSpaceDN w:val="0"/>
        <w:adjustRightInd w:val="0"/>
        <w:spacing w:after="0" w:line="240" w:lineRule="auto"/>
        <w:ind w:firstLine="540"/>
        <w:jc w:val="both"/>
        <w:rPr>
          <w:rFonts w:ascii="Calibri" w:hAnsi="Calibri" w:cs="Calibri"/>
        </w:rPr>
      </w:pPr>
      <w:hyperlink w:anchor="Par240" w:history="1">
        <w:r>
          <w:rPr>
            <w:rFonts w:ascii="Calibri" w:hAnsi="Calibri" w:cs="Calibri"/>
            <w:color w:val="0000FF"/>
          </w:rPr>
          <w:t>Абзац второй пункта 4.1</w:t>
        </w:r>
      </w:hyperlink>
      <w:r>
        <w:rPr>
          <w:rFonts w:ascii="Calibri" w:hAnsi="Calibri" w:cs="Calibri"/>
        </w:rPr>
        <w:t xml:space="preserve"> вступил в силу с 1 января 2014 года (</w:t>
      </w:r>
      <w:hyperlink r:id="rId102" w:history="1">
        <w:r>
          <w:rPr>
            <w:rFonts w:ascii="Calibri" w:hAnsi="Calibri" w:cs="Calibri"/>
            <w:color w:val="0000FF"/>
          </w:rPr>
          <w:t>пункт 2</w:t>
        </w:r>
      </w:hyperlink>
      <w:r>
        <w:rPr>
          <w:rFonts w:ascii="Calibri" w:hAnsi="Calibri" w:cs="Calibri"/>
        </w:rPr>
        <w:t xml:space="preserve"> Постановления Правительства Омской области от 24.04.2013 N 83-п).</w:t>
      </w:r>
    </w:p>
    <w:p w:rsidR="009B1790" w:rsidRDefault="009B179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4" w:name="Par240"/>
      <w:bookmarkEnd w:id="54"/>
      <w:proofErr w:type="gramStart"/>
      <w:r>
        <w:rPr>
          <w:rFonts w:ascii="Calibri" w:hAnsi="Calibri" w:cs="Calibri"/>
        </w:rPr>
        <w:t xml:space="preserve">Возмещение затрат, связанных с предоставлением мер социальной поддержки по проезду, предусмотренных в </w:t>
      </w:r>
      <w:hyperlink w:anchor="Par21" w:history="1">
        <w:r>
          <w:rPr>
            <w:rFonts w:ascii="Calibri" w:hAnsi="Calibri" w:cs="Calibri"/>
            <w:color w:val="0000FF"/>
          </w:rPr>
          <w:t>подпунктах 2</w:t>
        </w:r>
      </w:hyperlink>
      <w:r>
        <w:rPr>
          <w:rFonts w:ascii="Calibri" w:hAnsi="Calibri" w:cs="Calibri"/>
        </w:rPr>
        <w:t xml:space="preserve"> - </w:t>
      </w:r>
      <w:hyperlink w:anchor="Par27" w:history="1">
        <w:r>
          <w:rPr>
            <w:rFonts w:ascii="Calibri" w:hAnsi="Calibri" w:cs="Calibri"/>
            <w:color w:val="0000FF"/>
          </w:rPr>
          <w:t>8 пункта 1</w:t>
        </w:r>
      </w:hyperlink>
      <w:r>
        <w:rPr>
          <w:rFonts w:ascii="Calibri" w:hAnsi="Calibri" w:cs="Calibri"/>
        </w:rPr>
        <w:t xml:space="preserve"> настоящего Порядка, осуществляется в суммарном размере не более стоимости 30 поездок по одной электронной транспортной карте, предусмотренной областным законодательством, универсальной электронной карте в течение первого месяца нового календарного года, начиная с 2014 года, независимо от вида транспорта и населенного пункта, в котором осуществлена</w:t>
      </w:r>
      <w:proofErr w:type="gramEnd"/>
      <w:r>
        <w:rPr>
          <w:rFonts w:ascii="Calibri" w:hAnsi="Calibri" w:cs="Calibri"/>
        </w:rPr>
        <w:t xml:space="preserve"> </w:t>
      </w:r>
      <w:proofErr w:type="gramStart"/>
      <w:r>
        <w:rPr>
          <w:rFonts w:ascii="Calibri" w:hAnsi="Calibri" w:cs="Calibri"/>
        </w:rPr>
        <w:t xml:space="preserve">поездка, и в размере не более 360 поездок по одной электронной транспортной карте, предусмотренной областным законодательством, универсальной электронной карте в течение календарного года независимо от вида транспорта и населенного пункта, в котором осуществлена поездка, за исключением возмещения затрат, связанных с перевозкой категорий граждан, предусмотренных </w:t>
      </w:r>
      <w:hyperlink w:anchor="Par20" w:history="1">
        <w:r>
          <w:rPr>
            <w:rFonts w:ascii="Calibri" w:hAnsi="Calibri" w:cs="Calibri"/>
            <w:color w:val="0000FF"/>
          </w:rPr>
          <w:t>подпунктами 1</w:t>
        </w:r>
      </w:hyperlink>
      <w:r>
        <w:rPr>
          <w:rFonts w:ascii="Calibri" w:hAnsi="Calibri" w:cs="Calibri"/>
        </w:rPr>
        <w:t xml:space="preserve">, </w:t>
      </w:r>
      <w:hyperlink w:anchor="Par26" w:history="1">
        <w:r>
          <w:rPr>
            <w:rFonts w:ascii="Calibri" w:hAnsi="Calibri" w:cs="Calibri"/>
            <w:color w:val="0000FF"/>
          </w:rPr>
          <w:t>7</w:t>
        </w:r>
      </w:hyperlink>
      <w:r>
        <w:rPr>
          <w:rFonts w:ascii="Calibri" w:hAnsi="Calibri" w:cs="Calibri"/>
        </w:rPr>
        <w:t xml:space="preserve">, </w:t>
      </w:r>
      <w:hyperlink w:anchor="Par27" w:history="1">
        <w:r>
          <w:rPr>
            <w:rFonts w:ascii="Calibri" w:hAnsi="Calibri" w:cs="Calibri"/>
            <w:color w:val="0000FF"/>
          </w:rPr>
          <w:t>8</w:t>
        </w:r>
      </w:hyperlink>
      <w:r>
        <w:rPr>
          <w:rFonts w:ascii="Calibri" w:hAnsi="Calibri" w:cs="Calibri"/>
        </w:rPr>
        <w:t xml:space="preserve">, </w:t>
      </w:r>
      <w:hyperlink w:anchor="Par31" w:history="1">
        <w:r>
          <w:rPr>
            <w:rFonts w:ascii="Calibri" w:hAnsi="Calibri" w:cs="Calibri"/>
            <w:color w:val="0000FF"/>
          </w:rPr>
          <w:t>11</w:t>
        </w:r>
      </w:hyperlink>
      <w:r>
        <w:rPr>
          <w:rFonts w:ascii="Calibri" w:hAnsi="Calibri" w:cs="Calibri"/>
        </w:rPr>
        <w:t xml:space="preserve">, </w:t>
      </w:r>
      <w:hyperlink w:anchor="Par32" w:history="1">
        <w:r>
          <w:rPr>
            <w:rFonts w:ascii="Calibri" w:hAnsi="Calibri" w:cs="Calibri"/>
            <w:color w:val="0000FF"/>
          </w:rPr>
          <w:t>12</w:t>
        </w:r>
      </w:hyperlink>
      <w:r>
        <w:rPr>
          <w:rFonts w:ascii="Calibri" w:hAnsi="Calibri" w:cs="Calibri"/>
        </w:rPr>
        <w:t xml:space="preserve">, </w:t>
      </w:r>
      <w:hyperlink w:anchor="Par42" w:history="1">
        <w:r>
          <w:rPr>
            <w:rFonts w:ascii="Calibri" w:hAnsi="Calibri" w:cs="Calibri"/>
            <w:color w:val="0000FF"/>
          </w:rPr>
          <w:t>22 пункта 1</w:t>
        </w:r>
      </w:hyperlink>
      <w:r>
        <w:rPr>
          <w:rFonts w:ascii="Calibri" w:hAnsi="Calibri" w:cs="Calibri"/>
        </w:rPr>
        <w:t xml:space="preserve"> настоящего постановления.</w:t>
      </w:r>
      <w:proofErr w:type="gramEnd"/>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3" w:history="1">
        <w:r>
          <w:rPr>
            <w:rFonts w:ascii="Calibri" w:hAnsi="Calibri" w:cs="Calibri"/>
            <w:color w:val="0000FF"/>
          </w:rPr>
          <w:t>Постановлением</w:t>
        </w:r>
      </w:hyperlink>
      <w:r>
        <w:rPr>
          <w:rFonts w:ascii="Calibri" w:hAnsi="Calibri" w:cs="Calibri"/>
        </w:rPr>
        <w:t xml:space="preserve"> Правительства Омской области от 24.04.2013 N 83-п; в ред. </w:t>
      </w:r>
      <w:hyperlink r:id="rId104" w:history="1">
        <w:r>
          <w:rPr>
            <w:rFonts w:ascii="Calibri" w:hAnsi="Calibri" w:cs="Calibri"/>
            <w:color w:val="0000FF"/>
          </w:rPr>
          <w:t>Постановления</w:t>
        </w:r>
      </w:hyperlink>
      <w:r>
        <w:rPr>
          <w:rFonts w:ascii="Calibri" w:hAnsi="Calibri" w:cs="Calibri"/>
        </w:rPr>
        <w:t xml:space="preserve"> Правительства Омской области от 24.12.2013 N 352-п)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5" w:name="Par242"/>
      <w:bookmarkEnd w:id="55"/>
      <w:r>
        <w:rPr>
          <w:rFonts w:ascii="Calibri" w:hAnsi="Calibri" w:cs="Calibri"/>
        </w:rPr>
        <w:t xml:space="preserve">5. </w:t>
      </w:r>
      <w:proofErr w:type="gramStart"/>
      <w:r>
        <w:rPr>
          <w:rFonts w:ascii="Calibri" w:hAnsi="Calibri" w:cs="Calibri"/>
        </w:rPr>
        <w:t xml:space="preserve">Возмещение затрат, связанных с предоставлением мер социальной поддержки по проезду, предусмотренных </w:t>
      </w:r>
      <w:hyperlink w:anchor="Par218" w:history="1">
        <w:r>
          <w:rPr>
            <w:rFonts w:ascii="Calibri" w:hAnsi="Calibri" w:cs="Calibri"/>
            <w:color w:val="0000FF"/>
          </w:rPr>
          <w:t>подпунктами 2</w:t>
        </w:r>
      </w:hyperlink>
      <w:r>
        <w:rPr>
          <w:rFonts w:ascii="Calibri" w:hAnsi="Calibri" w:cs="Calibri"/>
        </w:rPr>
        <w:t xml:space="preserve"> - </w:t>
      </w:r>
      <w:hyperlink w:anchor="Par224" w:history="1">
        <w:r>
          <w:rPr>
            <w:rFonts w:ascii="Calibri" w:hAnsi="Calibri" w:cs="Calibri"/>
            <w:color w:val="0000FF"/>
          </w:rPr>
          <w:t>8 пункта 1</w:t>
        </w:r>
      </w:hyperlink>
      <w:r>
        <w:rPr>
          <w:rFonts w:ascii="Calibri" w:hAnsi="Calibri" w:cs="Calibri"/>
        </w:rPr>
        <w:t xml:space="preserve"> настоящего Порядка, осуществляется на основании отчетности о фактическом количестве граждан и размера возмещения затрат на одну поездку в сумме, определяемой в соответствии с Методикой, утверждаемой совместным приказом Министерства труда и социального развития Омской области, Министерства промышленной политики, транспорта и связи Омской области по согласованию</w:t>
      </w:r>
      <w:proofErr w:type="gramEnd"/>
      <w:r>
        <w:rPr>
          <w:rFonts w:ascii="Calibri" w:hAnsi="Calibri" w:cs="Calibri"/>
        </w:rPr>
        <w:t xml:space="preserve"> с Министерством финансов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6" w:name="Par243"/>
      <w:bookmarkEnd w:id="56"/>
      <w:r>
        <w:rPr>
          <w:rFonts w:ascii="Calibri" w:hAnsi="Calibri" w:cs="Calibri"/>
        </w:rPr>
        <w:t xml:space="preserve">Возмещение затрат, связанных с предоставлением мер социальной поддержки по проезду, предусмотренных в </w:t>
      </w:r>
      <w:hyperlink w:anchor="Par218" w:history="1">
        <w:r>
          <w:rPr>
            <w:rFonts w:ascii="Calibri" w:hAnsi="Calibri" w:cs="Calibri"/>
            <w:color w:val="0000FF"/>
          </w:rPr>
          <w:t>подпунктах 2</w:t>
        </w:r>
      </w:hyperlink>
      <w:r>
        <w:rPr>
          <w:rFonts w:ascii="Calibri" w:hAnsi="Calibri" w:cs="Calibri"/>
        </w:rPr>
        <w:t xml:space="preserve"> - </w:t>
      </w:r>
      <w:hyperlink w:anchor="Par224" w:history="1">
        <w:r>
          <w:rPr>
            <w:rFonts w:ascii="Calibri" w:hAnsi="Calibri" w:cs="Calibri"/>
            <w:color w:val="0000FF"/>
          </w:rPr>
          <w:t>8 пункта 1</w:t>
        </w:r>
      </w:hyperlink>
      <w:r>
        <w:rPr>
          <w:rFonts w:ascii="Calibri" w:hAnsi="Calibri" w:cs="Calibri"/>
        </w:rPr>
        <w:t xml:space="preserve"> настоящего Порядка, осуществляется в пределах </w:t>
      </w:r>
      <w:hyperlink r:id="rId105" w:history="1">
        <w:r>
          <w:rPr>
            <w:rFonts w:ascii="Calibri" w:hAnsi="Calibri" w:cs="Calibri"/>
            <w:color w:val="0000FF"/>
          </w:rPr>
          <w:t>базовой маршрутной сети</w:t>
        </w:r>
      </w:hyperlink>
      <w:r>
        <w:rPr>
          <w:rFonts w:ascii="Calibri" w:hAnsi="Calibri" w:cs="Calibri"/>
        </w:rPr>
        <w:t>, утверждаемой в соответствии с областным законодательством, а также маршрутов (маршрутной сети), утвержденных (утвержденной) органами местного самоуправления муниципальных районов Омской области в пределах их компетенции.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Омской области от 23.06.2010 N 125-п)</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7" w:name="Par245"/>
      <w:bookmarkEnd w:id="57"/>
      <w:proofErr w:type="gramStart"/>
      <w:r>
        <w:rPr>
          <w:rFonts w:ascii="Calibri" w:hAnsi="Calibri" w:cs="Calibri"/>
        </w:rPr>
        <w:t xml:space="preserve">С 1 января по 1 апреля 2010 года средства на возмещение затрат, связанных с предоставлением мер социальной поддержки по проезду, предусмотренных </w:t>
      </w:r>
      <w:hyperlink w:anchor="Par218" w:history="1">
        <w:r>
          <w:rPr>
            <w:rFonts w:ascii="Calibri" w:hAnsi="Calibri" w:cs="Calibri"/>
            <w:color w:val="0000FF"/>
          </w:rPr>
          <w:t>подпунктами 2</w:t>
        </w:r>
      </w:hyperlink>
      <w:r>
        <w:rPr>
          <w:rFonts w:ascii="Calibri" w:hAnsi="Calibri" w:cs="Calibri"/>
        </w:rPr>
        <w:t xml:space="preserve"> - </w:t>
      </w:r>
      <w:hyperlink w:anchor="Par224" w:history="1">
        <w:r>
          <w:rPr>
            <w:rFonts w:ascii="Calibri" w:hAnsi="Calibri" w:cs="Calibri"/>
            <w:color w:val="0000FF"/>
          </w:rPr>
          <w:t>8 пункта 1</w:t>
        </w:r>
      </w:hyperlink>
      <w:r>
        <w:rPr>
          <w:rFonts w:ascii="Calibri" w:hAnsi="Calibri" w:cs="Calibri"/>
        </w:rPr>
        <w:t xml:space="preserve"> настоящего Порядка, перечисляются на счета заключивших с Министерством труда и социального развития Омской области договоры о возмещении затрат перевозчиков с учетом отчетности о фактическом количестве поездок граждан.</w:t>
      </w:r>
      <w:proofErr w:type="gramEnd"/>
      <w:r>
        <w:rPr>
          <w:rFonts w:ascii="Calibri" w:hAnsi="Calibri" w:cs="Calibri"/>
        </w:rPr>
        <w:t xml:space="preserve"> Основанием возмещения затрат является ежемесячная </w:t>
      </w:r>
      <w:hyperlink r:id="rId107" w:history="1">
        <w:r>
          <w:rPr>
            <w:rFonts w:ascii="Calibri" w:hAnsi="Calibri" w:cs="Calibri"/>
            <w:color w:val="0000FF"/>
          </w:rPr>
          <w:t>заявка</w:t>
        </w:r>
      </w:hyperlink>
      <w:r>
        <w:rPr>
          <w:rFonts w:ascii="Calibri" w:hAnsi="Calibri" w:cs="Calibri"/>
        </w:rPr>
        <w:t xml:space="preserve"> на возмещение затрат, сводный </w:t>
      </w:r>
      <w:hyperlink r:id="rId108" w:history="1">
        <w:r>
          <w:rPr>
            <w:rFonts w:ascii="Calibri" w:hAnsi="Calibri" w:cs="Calibri"/>
            <w:color w:val="0000FF"/>
          </w:rPr>
          <w:t>отчет</w:t>
        </w:r>
      </w:hyperlink>
      <w:r>
        <w:rPr>
          <w:rFonts w:ascii="Calibri" w:hAnsi="Calibri" w:cs="Calibri"/>
        </w:rPr>
        <w:t xml:space="preserve"> о возмещении затрат, представляемые по формам и в сроки, определенные Министерством труда и социального развития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bookmarkStart w:id="58" w:name="Par246"/>
      <w:bookmarkEnd w:id="58"/>
      <w:r>
        <w:rPr>
          <w:rFonts w:ascii="Calibri" w:hAnsi="Calibri" w:cs="Calibri"/>
        </w:rPr>
        <w:lastRenderedPageBreak/>
        <w:t>Возмещение затрат производится в пределах бюджетных ассигнований, определенных Министерству труда и социального развития Омской области законом об областном бюджете на соответствующий финансовый год, и в соответствии с кассовым планом исполнения областного бюджета.</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Омской области от 29.12.2010 N 269-п)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Средства на возмещение затрат перечисляются на счета заключивших с Министерством труда и социального развития Омской области договоры о возмещении затрат перевозчиков (юридических лиц, индивидуальных предпринимателей), осуществляющих регулярные перевозки всеми видами пассажирского транспорта общего пользования в городском сообщении, регулярные перевозки автомобильным пассажирским транспортом общего пользования в пригородном и междугородном сообщении, перевозки внутренним водным пассажирским транспортом общего пользования в пригородном сообщении, перевозки</w:t>
      </w:r>
      <w:proofErr w:type="gramEnd"/>
      <w:r>
        <w:rPr>
          <w:rFonts w:ascii="Calibri" w:hAnsi="Calibri" w:cs="Calibri"/>
        </w:rPr>
        <w:t xml:space="preserve"> железнодорожным пассажирским транспортом общего пользования в пригородном сообщении в пределах территории Омской области граждан (далее - перевозчики), на основании отчетности о фактическом количестве поездок граждан, в пределах лимитов бюджетных обязательств.</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w:t>
      </w:r>
      <w:proofErr w:type="gramStart"/>
      <w:r>
        <w:rPr>
          <w:rFonts w:ascii="Calibri" w:hAnsi="Calibri" w:cs="Calibri"/>
        </w:rPr>
        <w:t>установления несоответствия фактического количества поездок граждан</w:t>
      </w:r>
      <w:proofErr w:type="gramEnd"/>
      <w:r>
        <w:rPr>
          <w:rFonts w:ascii="Calibri" w:hAnsi="Calibri" w:cs="Calibri"/>
        </w:rPr>
        <w:t xml:space="preserve"> количеству поездок граждан, указанному в отчетности, представленной перевозчиками, приостановление или уменьшение суммы возмещения затрат осуществляется в соответствии с Методикой, утверждаемой приказом Министерства труда и социального развития Омской области по согласованию с Министерством финансов Омской области.</w:t>
      </w:r>
    </w:p>
    <w:p w:rsidR="009B1790" w:rsidRDefault="009B179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6.1 введен </w:t>
      </w:r>
      <w:hyperlink r:id="rId110" w:history="1">
        <w:r>
          <w:rPr>
            <w:rFonts w:ascii="Calibri" w:hAnsi="Calibri" w:cs="Calibri"/>
            <w:color w:val="0000FF"/>
          </w:rPr>
          <w:t>Постановлением</w:t>
        </w:r>
      </w:hyperlink>
      <w:r>
        <w:rPr>
          <w:rFonts w:ascii="Calibri" w:hAnsi="Calibri" w:cs="Calibri"/>
        </w:rPr>
        <w:t xml:space="preserve"> Правительства Омской области от 13.02.2013 N 18-п)</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Формы и сроки предоставления перевозчиками </w:t>
      </w:r>
      <w:hyperlink r:id="rId111" w:history="1">
        <w:r>
          <w:rPr>
            <w:rFonts w:ascii="Calibri" w:hAnsi="Calibri" w:cs="Calibri"/>
            <w:color w:val="0000FF"/>
          </w:rPr>
          <w:t>отчетности</w:t>
        </w:r>
      </w:hyperlink>
      <w:r>
        <w:rPr>
          <w:rFonts w:ascii="Calibri" w:hAnsi="Calibri" w:cs="Calibri"/>
        </w:rPr>
        <w:t xml:space="preserve"> о фактическом количестве поездок граждан утверждаются Министерством труда и социального развития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Отчетность о фактическом количестве поездок граждан в случаях, установленных Министерством труда и социального развития Омской области, предоставляется перевозчиками дополнительно в электронной форме. Формат данных указанной отчетности устанавливается Министерством труда и социального развития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right"/>
        <w:outlineLvl w:val="0"/>
        <w:rPr>
          <w:rFonts w:ascii="Calibri" w:hAnsi="Calibri" w:cs="Calibri"/>
        </w:rPr>
      </w:pPr>
      <w:bookmarkStart w:id="59" w:name="Par260"/>
      <w:bookmarkEnd w:id="59"/>
      <w:r>
        <w:rPr>
          <w:rFonts w:ascii="Calibri" w:hAnsi="Calibri" w:cs="Calibri"/>
        </w:rPr>
        <w:t>Приложение N 3</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 Омской области</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от 25 ноября 2009 г. N 224-п</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b/>
          <w:bCs/>
        </w:rPr>
      </w:pPr>
      <w:bookmarkStart w:id="60" w:name="Par264"/>
      <w:bookmarkEnd w:id="60"/>
      <w:r>
        <w:rPr>
          <w:rFonts w:ascii="Calibri" w:hAnsi="Calibri" w:cs="Calibri"/>
          <w:b/>
          <w:bCs/>
        </w:rPr>
        <w:t>ПЕРЕЧЕНЬ</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признаваемых утратившими силу постановлений Правительства</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2" w:history="1">
        <w:r>
          <w:rPr>
            <w:rFonts w:ascii="Calibri" w:hAnsi="Calibri" w:cs="Calibri"/>
            <w:color w:val="0000FF"/>
          </w:rPr>
          <w:t>Постановление</w:t>
        </w:r>
      </w:hyperlink>
      <w:r>
        <w:rPr>
          <w:rFonts w:ascii="Calibri" w:hAnsi="Calibri" w:cs="Calibri"/>
        </w:rPr>
        <w:t xml:space="preserve"> Правительства Омской области от 14 декабря 2004 года N 89-п "О Порядке предоставления мер социальной поддержки в Омской области отдельным категориям граждан".</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3" w:history="1">
        <w:r>
          <w:rPr>
            <w:rFonts w:ascii="Calibri" w:hAnsi="Calibri" w:cs="Calibri"/>
            <w:color w:val="0000FF"/>
          </w:rPr>
          <w:t>Постановление</w:t>
        </w:r>
      </w:hyperlink>
      <w:r>
        <w:rPr>
          <w:rFonts w:ascii="Calibri" w:hAnsi="Calibri" w:cs="Calibri"/>
        </w:rPr>
        <w:t xml:space="preserve"> Правительства Омской области от 4 февраля 2005 года N 12-п "О внесении изменения в постановление Правительства Омской области от 14 декабря 2004 года N 89-п "О Порядке предоставления мер социальной поддержки в Омской области отдельным категориям граждан".</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4" w:history="1">
        <w:r>
          <w:rPr>
            <w:rFonts w:ascii="Calibri" w:hAnsi="Calibri" w:cs="Calibri"/>
            <w:color w:val="0000FF"/>
          </w:rPr>
          <w:t>Постановление</w:t>
        </w:r>
      </w:hyperlink>
      <w:r>
        <w:rPr>
          <w:rFonts w:ascii="Calibri" w:hAnsi="Calibri" w:cs="Calibri"/>
        </w:rPr>
        <w:t xml:space="preserve"> Правительства Омской области от 6 апреля 2005 года N 33-п "О Порядке возмещения транспортным организациям затрат, связанных с предоставлением бесплатного (льготного) проезда отдельным категориям граждан".</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5" w:history="1">
        <w:r>
          <w:rPr>
            <w:rFonts w:ascii="Calibri" w:hAnsi="Calibri" w:cs="Calibri"/>
            <w:color w:val="0000FF"/>
          </w:rPr>
          <w:t>Постановление</w:t>
        </w:r>
      </w:hyperlink>
      <w:r>
        <w:rPr>
          <w:rFonts w:ascii="Calibri" w:hAnsi="Calibri" w:cs="Calibri"/>
        </w:rPr>
        <w:t xml:space="preserve"> Правительства Омской области от 14 апреля 2005 года N 41-п "О внесении изменения и дополнения в постановление Правительства Омской области от 14 декабря 2004 года N 89-п "О Порядке предоставления мер социальной поддержки в Омской области отдельным </w:t>
      </w:r>
      <w:r>
        <w:rPr>
          <w:rFonts w:ascii="Calibri" w:hAnsi="Calibri" w:cs="Calibri"/>
        </w:rPr>
        <w:lastRenderedPageBreak/>
        <w:t>категориям граждан".</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16" w:history="1">
        <w:r>
          <w:rPr>
            <w:rFonts w:ascii="Calibri" w:hAnsi="Calibri" w:cs="Calibri"/>
            <w:color w:val="0000FF"/>
          </w:rPr>
          <w:t>Постановление</w:t>
        </w:r>
      </w:hyperlink>
      <w:r>
        <w:rPr>
          <w:rFonts w:ascii="Calibri" w:hAnsi="Calibri" w:cs="Calibri"/>
        </w:rPr>
        <w:t xml:space="preserve"> Правительства Омской области от 31 августа 2005 года N 99-п "О внесении изменений в постановление Правительства Омской области от 14 декабря 2004 года N 89-п "О Порядке предоставления мер социальной поддержки в Омской области отдельным категориям граждан".</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17" w:history="1">
        <w:r>
          <w:rPr>
            <w:rFonts w:ascii="Calibri" w:hAnsi="Calibri" w:cs="Calibri"/>
            <w:color w:val="0000FF"/>
          </w:rPr>
          <w:t>Постановление</w:t>
        </w:r>
      </w:hyperlink>
      <w:r>
        <w:rPr>
          <w:rFonts w:ascii="Calibri" w:hAnsi="Calibri" w:cs="Calibri"/>
        </w:rPr>
        <w:t xml:space="preserve"> Правительства Омской области от 14 декабря 2005 года N 134-п "О внесении изменений в отдельные постановления Правительства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18" w:history="1">
        <w:r>
          <w:rPr>
            <w:rFonts w:ascii="Calibri" w:hAnsi="Calibri" w:cs="Calibri"/>
            <w:color w:val="0000FF"/>
          </w:rPr>
          <w:t>Постановление</w:t>
        </w:r>
      </w:hyperlink>
      <w:r>
        <w:rPr>
          <w:rFonts w:ascii="Calibri" w:hAnsi="Calibri" w:cs="Calibri"/>
        </w:rPr>
        <w:t xml:space="preserve"> Правительства Омской области от 25 января 2006 года N 6-п "О внесении изменения в постановление Правительства Омской области от 14 декабря 2004 года N 89-п "О Порядке предоставления мер социальной поддержки в Омской области отдельным категориям граждан".</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19" w:history="1">
        <w:r>
          <w:rPr>
            <w:rFonts w:ascii="Calibri" w:hAnsi="Calibri" w:cs="Calibri"/>
            <w:color w:val="0000FF"/>
          </w:rPr>
          <w:t>Постановление</w:t>
        </w:r>
      </w:hyperlink>
      <w:r>
        <w:rPr>
          <w:rFonts w:ascii="Calibri" w:hAnsi="Calibri" w:cs="Calibri"/>
        </w:rPr>
        <w:t xml:space="preserve"> Правительства Омской области от 27 апреля 2006 года N 48-п "О внесении изменения в постановление Правительства Омской области от 14 декабря 2004 года N 89-п "О Порядке предоставления мер социальной поддержки в Омской области отдельным категориям граждан".</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20" w:history="1">
        <w:r>
          <w:rPr>
            <w:rFonts w:ascii="Calibri" w:hAnsi="Calibri" w:cs="Calibri"/>
            <w:color w:val="0000FF"/>
          </w:rPr>
          <w:t>Постановление</w:t>
        </w:r>
      </w:hyperlink>
      <w:r>
        <w:rPr>
          <w:rFonts w:ascii="Calibri" w:hAnsi="Calibri" w:cs="Calibri"/>
        </w:rPr>
        <w:t xml:space="preserve"> Правительства Омской области от 6 декабря 2006 года N 157-п "О внесении изменений в постановление Правительства Омской области от 14 декабря 2004 года N 89-п "О Порядке предоставления мер социальной поддержки в Омской области отдельным категориям граждан".</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21" w:history="1">
        <w:r>
          <w:rPr>
            <w:rFonts w:ascii="Calibri" w:hAnsi="Calibri" w:cs="Calibri"/>
            <w:color w:val="0000FF"/>
          </w:rPr>
          <w:t>Постановление</w:t>
        </w:r>
      </w:hyperlink>
      <w:r>
        <w:rPr>
          <w:rFonts w:ascii="Calibri" w:hAnsi="Calibri" w:cs="Calibri"/>
        </w:rPr>
        <w:t xml:space="preserve"> Правительства Омской области от 13 декабря 2006 года N 162-п "О внесении изменений в отдельные постановления Правительства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22" w:history="1">
        <w:r>
          <w:rPr>
            <w:rFonts w:ascii="Calibri" w:hAnsi="Calibri" w:cs="Calibri"/>
            <w:color w:val="0000FF"/>
          </w:rPr>
          <w:t>Постановление</w:t>
        </w:r>
      </w:hyperlink>
      <w:r>
        <w:rPr>
          <w:rFonts w:ascii="Calibri" w:hAnsi="Calibri" w:cs="Calibri"/>
        </w:rPr>
        <w:t xml:space="preserve"> Правительства Омской области от 28 марта 2007 года N 37-п "Об изменении и признании </w:t>
      </w:r>
      <w:proofErr w:type="gramStart"/>
      <w:r>
        <w:rPr>
          <w:rFonts w:ascii="Calibri" w:hAnsi="Calibri" w:cs="Calibri"/>
        </w:rPr>
        <w:t>утратившими</w:t>
      </w:r>
      <w:proofErr w:type="gramEnd"/>
      <w:r>
        <w:rPr>
          <w:rFonts w:ascii="Calibri" w:hAnsi="Calibri" w:cs="Calibri"/>
        </w:rPr>
        <w:t xml:space="preserve"> силу отдельных постановлений Правительства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23" w:history="1">
        <w:r>
          <w:rPr>
            <w:rFonts w:ascii="Calibri" w:hAnsi="Calibri" w:cs="Calibri"/>
            <w:color w:val="0000FF"/>
          </w:rPr>
          <w:t>Постановление</w:t>
        </w:r>
      </w:hyperlink>
      <w:r>
        <w:rPr>
          <w:rFonts w:ascii="Calibri" w:hAnsi="Calibri" w:cs="Calibri"/>
        </w:rPr>
        <w:t xml:space="preserve"> Правительства Омской области от 28 ноября 2007 года N 153-п "О внесении изменений в отдельные постановления Правительства Омской области в целях организации бесплатного (льготного) проезда в 2008 году отдельным категориям граждан на территории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24" w:history="1">
        <w:r>
          <w:rPr>
            <w:rFonts w:ascii="Calibri" w:hAnsi="Calibri" w:cs="Calibri"/>
            <w:color w:val="0000FF"/>
          </w:rPr>
          <w:t>Постановление</w:t>
        </w:r>
      </w:hyperlink>
      <w:r>
        <w:rPr>
          <w:rFonts w:ascii="Calibri" w:hAnsi="Calibri" w:cs="Calibri"/>
        </w:rPr>
        <w:t xml:space="preserve"> Правительства Омской области от 29 октября 2008 года N 177-п "О мерах социальной поддержки по проезду отдельных категорий граждан в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25" w:history="1">
        <w:r>
          <w:rPr>
            <w:rFonts w:ascii="Calibri" w:hAnsi="Calibri" w:cs="Calibri"/>
            <w:color w:val="0000FF"/>
          </w:rPr>
          <w:t>Постановление</w:t>
        </w:r>
      </w:hyperlink>
      <w:r>
        <w:rPr>
          <w:rFonts w:ascii="Calibri" w:hAnsi="Calibri" w:cs="Calibri"/>
        </w:rPr>
        <w:t xml:space="preserve"> Правительства Омской области от 25 февраля 2009 года N 28-п "О внесении изменений в постановление Правительства Омской области от 29 октября 2008 года N 177-п "О мерах социальной поддержки по проезду отдельных категорий граждан в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26" w:history="1">
        <w:r>
          <w:rPr>
            <w:rFonts w:ascii="Calibri" w:hAnsi="Calibri" w:cs="Calibri"/>
            <w:color w:val="0000FF"/>
          </w:rPr>
          <w:t>Постановление</w:t>
        </w:r>
      </w:hyperlink>
      <w:r>
        <w:rPr>
          <w:rFonts w:ascii="Calibri" w:hAnsi="Calibri" w:cs="Calibri"/>
        </w:rPr>
        <w:t xml:space="preserve"> Правительства Омской области от 17 августа 2009 года N 152-п "О внесении изменений в отдельные постановления Правительства 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right"/>
        <w:outlineLvl w:val="0"/>
        <w:rPr>
          <w:rFonts w:ascii="Calibri" w:hAnsi="Calibri" w:cs="Calibri"/>
        </w:rPr>
      </w:pPr>
      <w:bookmarkStart w:id="61" w:name="Par290"/>
      <w:bookmarkEnd w:id="61"/>
      <w:r>
        <w:rPr>
          <w:rFonts w:ascii="Calibri" w:hAnsi="Calibri" w:cs="Calibri"/>
        </w:rPr>
        <w:t>Приложение N 4</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 Омской области</w:t>
      </w:r>
    </w:p>
    <w:p w:rsidR="009B1790" w:rsidRDefault="009B1790">
      <w:pPr>
        <w:widowControl w:val="0"/>
        <w:autoSpaceDE w:val="0"/>
        <w:autoSpaceDN w:val="0"/>
        <w:adjustRightInd w:val="0"/>
        <w:spacing w:after="0" w:line="240" w:lineRule="auto"/>
        <w:jc w:val="right"/>
        <w:rPr>
          <w:rFonts w:ascii="Calibri" w:hAnsi="Calibri" w:cs="Calibri"/>
        </w:rPr>
      </w:pPr>
      <w:r>
        <w:rPr>
          <w:rFonts w:ascii="Calibri" w:hAnsi="Calibri" w:cs="Calibri"/>
        </w:rPr>
        <w:t>от 25 ноября 2009 г. N 224-п</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b/>
          <w:bCs/>
        </w:rPr>
      </w:pPr>
      <w:bookmarkStart w:id="62" w:name="Par294"/>
      <w:bookmarkEnd w:id="62"/>
      <w:r>
        <w:rPr>
          <w:rFonts w:ascii="Calibri" w:hAnsi="Calibri" w:cs="Calibri"/>
          <w:b/>
          <w:bCs/>
        </w:rPr>
        <w:t>ПЕРЕЧЕНЬ</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изменений, вносимых в отдельные постановления Правительства</w:t>
      </w:r>
    </w:p>
    <w:p w:rsidR="009B1790" w:rsidRDefault="009B17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Омской области</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отдельные постановления Правительства Омской </w:t>
      </w:r>
      <w:proofErr w:type="gramStart"/>
      <w:r>
        <w:rPr>
          <w:rFonts w:ascii="Calibri" w:hAnsi="Calibri" w:cs="Calibri"/>
        </w:rPr>
        <w:t>области</w:t>
      </w:r>
      <w:proofErr w:type="gramEnd"/>
      <w:r>
        <w:rPr>
          <w:rFonts w:ascii="Calibri" w:hAnsi="Calibri" w:cs="Calibri"/>
        </w:rPr>
        <w:t xml:space="preserve"> следующие изменения:</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27" w:history="1">
        <w:r>
          <w:rPr>
            <w:rFonts w:ascii="Calibri" w:hAnsi="Calibri" w:cs="Calibri"/>
            <w:color w:val="0000FF"/>
          </w:rPr>
          <w:t>постановлении</w:t>
        </w:r>
      </w:hyperlink>
      <w:r>
        <w:rPr>
          <w:rFonts w:ascii="Calibri" w:hAnsi="Calibri" w:cs="Calibri"/>
        </w:rPr>
        <w:t xml:space="preserve"> Правительства Омской области от 25 апреля 2007 года N 57-п "О внесении изменений в отдельные постановления Правительства Омской области" </w:t>
      </w:r>
      <w:hyperlink r:id="rId128" w:history="1">
        <w:r>
          <w:rPr>
            <w:rFonts w:ascii="Calibri" w:hAnsi="Calibri" w:cs="Calibri"/>
            <w:color w:val="0000FF"/>
          </w:rPr>
          <w:t>пункт 1</w:t>
        </w:r>
      </w:hyperlink>
      <w:r>
        <w:rPr>
          <w:rFonts w:ascii="Calibri" w:hAnsi="Calibri" w:cs="Calibri"/>
        </w:rPr>
        <w:t xml:space="preserve"> </w:t>
      </w:r>
      <w:r>
        <w:rPr>
          <w:rFonts w:ascii="Calibri" w:hAnsi="Calibri" w:cs="Calibri"/>
        </w:rPr>
        <w:lastRenderedPageBreak/>
        <w:t>исключить;</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29" w:history="1">
        <w:r>
          <w:rPr>
            <w:rFonts w:ascii="Calibri" w:hAnsi="Calibri" w:cs="Calibri"/>
            <w:color w:val="0000FF"/>
          </w:rPr>
          <w:t>постановлении</w:t>
        </w:r>
      </w:hyperlink>
      <w:r>
        <w:rPr>
          <w:rFonts w:ascii="Calibri" w:hAnsi="Calibri" w:cs="Calibri"/>
        </w:rPr>
        <w:t xml:space="preserve"> Правительства Омской области от 17 октября 2007 года N 129-п "О мерах по реализации Закона Омской области "О звании "Ветеран Омской области" </w:t>
      </w:r>
      <w:hyperlink r:id="rId130" w:history="1">
        <w:r>
          <w:rPr>
            <w:rFonts w:ascii="Calibri" w:hAnsi="Calibri" w:cs="Calibri"/>
            <w:color w:val="0000FF"/>
          </w:rPr>
          <w:t>пункт 2</w:t>
        </w:r>
      </w:hyperlink>
      <w:r>
        <w:rPr>
          <w:rFonts w:ascii="Calibri" w:hAnsi="Calibri" w:cs="Calibri"/>
        </w:rPr>
        <w:t xml:space="preserve"> исключить;</w:t>
      </w:r>
    </w:p>
    <w:p w:rsidR="009B1790" w:rsidRDefault="009B179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в </w:t>
      </w:r>
      <w:hyperlink r:id="rId131" w:history="1">
        <w:r>
          <w:rPr>
            <w:rFonts w:ascii="Calibri" w:hAnsi="Calibri" w:cs="Calibri"/>
            <w:color w:val="0000FF"/>
          </w:rPr>
          <w:t>постановлении</w:t>
        </w:r>
      </w:hyperlink>
      <w:r>
        <w:rPr>
          <w:rFonts w:ascii="Calibri" w:hAnsi="Calibri" w:cs="Calibri"/>
        </w:rPr>
        <w:t xml:space="preserve"> Правительства Омской области от 24 апреля 2008 года N 62-п "О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20 апреля 2005 года N 42-п "О порядке возмещения аптечным организациям затрат, связанных с предоставлением мер социальной поддержки по приобретению лекарств" </w:t>
      </w:r>
      <w:hyperlink r:id="rId132" w:history="1">
        <w:r>
          <w:rPr>
            <w:rFonts w:ascii="Calibri" w:hAnsi="Calibri" w:cs="Calibri"/>
            <w:color w:val="0000FF"/>
          </w:rPr>
          <w:t>подпункт 1 пункта 1</w:t>
        </w:r>
      </w:hyperlink>
      <w:r>
        <w:rPr>
          <w:rFonts w:ascii="Calibri" w:hAnsi="Calibri" w:cs="Calibri"/>
        </w:rPr>
        <w:t xml:space="preserve"> исключить;</w:t>
      </w:r>
      <w:proofErr w:type="gramEnd"/>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33" w:history="1">
        <w:r>
          <w:rPr>
            <w:rFonts w:ascii="Calibri" w:hAnsi="Calibri" w:cs="Calibri"/>
            <w:color w:val="0000FF"/>
          </w:rPr>
          <w:t>постановлении</w:t>
        </w:r>
      </w:hyperlink>
      <w:r>
        <w:rPr>
          <w:rFonts w:ascii="Calibri" w:hAnsi="Calibri" w:cs="Calibri"/>
        </w:rPr>
        <w:t xml:space="preserve"> Правительства Омской области от 23 июля 2008 года N 117-п "О некоторых вопросах, связанных с упорядочением перевозок транспортных средств и иных грузов, пассажиров и их багажа на переправах и возмещением затрат перевозчикам в 2008 году" </w:t>
      </w:r>
      <w:hyperlink r:id="rId134" w:history="1">
        <w:r>
          <w:rPr>
            <w:rFonts w:ascii="Calibri" w:hAnsi="Calibri" w:cs="Calibri"/>
            <w:color w:val="0000FF"/>
          </w:rPr>
          <w:t>пункты 3</w:t>
        </w:r>
      </w:hyperlink>
      <w:r>
        <w:rPr>
          <w:rFonts w:ascii="Calibri" w:hAnsi="Calibri" w:cs="Calibri"/>
        </w:rPr>
        <w:t xml:space="preserve">, </w:t>
      </w:r>
      <w:hyperlink r:id="rId135" w:history="1">
        <w:r>
          <w:rPr>
            <w:rFonts w:ascii="Calibri" w:hAnsi="Calibri" w:cs="Calibri"/>
            <w:color w:val="0000FF"/>
          </w:rPr>
          <w:t>4</w:t>
        </w:r>
      </w:hyperlink>
      <w:r>
        <w:rPr>
          <w:rFonts w:ascii="Calibri" w:hAnsi="Calibri" w:cs="Calibri"/>
        </w:rPr>
        <w:t xml:space="preserve"> исключить;</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36" w:history="1">
        <w:r>
          <w:rPr>
            <w:rFonts w:ascii="Calibri" w:hAnsi="Calibri" w:cs="Calibri"/>
            <w:color w:val="0000FF"/>
          </w:rPr>
          <w:t>постановлении</w:t>
        </w:r>
      </w:hyperlink>
      <w:r>
        <w:rPr>
          <w:rFonts w:ascii="Calibri" w:hAnsi="Calibri" w:cs="Calibri"/>
        </w:rPr>
        <w:t xml:space="preserve"> Правительства Омской области от 6 августа 2008 года N 136-п "О внесении изменений в отдельные постановления Правительства Омской области и признании </w:t>
      </w:r>
      <w:proofErr w:type="gramStart"/>
      <w:r>
        <w:rPr>
          <w:rFonts w:ascii="Calibri" w:hAnsi="Calibri" w:cs="Calibri"/>
        </w:rPr>
        <w:t>утратившим</w:t>
      </w:r>
      <w:proofErr w:type="gramEnd"/>
      <w:r>
        <w:rPr>
          <w:rFonts w:ascii="Calibri" w:hAnsi="Calibri" w:cs="Calibri"/>
        </w:rPr>
        <w:t xml:space="preserve"> силу постановления Правительства Омской области от 13 декабря 2006 года N 163-п" </w:t>
      </w:r>
      <w:hyperlink r:id="rId137" w:history="1">
        <w:r>
          <w:rPr>
            <w:rFonts w:ascii="Calibri" w:hAnsi="Calibri" w:cs="Calibri"/>
            <w:color w:val="0000FF"/>
          </w:rPr>
          <w:t>пункт 1</w:t>
        </w:r>
      </w:hyperlink>
      <w:r>
        <w:rPr>
          <w:rFonts w:ascii="Calibri" w:hAnsi="Calibri" w:cs="Calibri"/>
        </w:rPr>
        <w:t xml:space="preserve"> исключить;</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38" w:history="1">
        <w:r>
          <w:rPr>
            <w:rFonts w:ascii="Calibri" w:hAnsi="Calibri" w:cs="Calibri"/>
            <w:color w:val="0000FF"/>
          </w:rPr>
          <w:t>постановлении</w:t>
        </w:r>
      </w:hyperlink>
      <w:r>
        <w:rPr>
          <w:rFonts w:ascii="Calibri" w:hAnsi="Calibri" w:cs="Calibri"/>
        </w:rPr>
        <w:t xml:space="preserve"> Правительства Омской области от 12 ноября 2008 года N 190-п "Об утверждении Порядка предоставления мер социальной поддержки в денежной форме отдельным категориям граждан в Омской области" </w:t>
      </w:r>
      <w:hyperlink r:id="rId139" w:history="1">
        <w:r>
          <w:rPr>
            <w:rFonts w:ascii="Calibri" w:hAnsi="Calibri" w:cs="Calibri"/>
            <w:color w:val="0000FF"/>
          </w:rPr>
          <w:t>пункт 3</w:t>
        </w:r>
      </w:hyperlink>
      <w:r>
        <w:rPr>
          <w:rFonts w:ascii="Calibri" w:hAnsi="Calibri" w:cs="Calibri"/>
        </w:rPr>
        <w:t xml:space="preserve"> исключить;</w:t>
      </w:r>
    </w:p>
    <w:p w:rsidR="009B1790" w:rsidRDefault="009B17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140" w:history="1">
        <w:r>
          <w:rPr>
            <w:rFonts w:ascii="Calibri" w:hAnsi="Calibri" w:cs="Calibri"/>
            <w:color w:val="0000FF"/>
          </w:rPr>
          <w:t>постановлении</w:t>
        </w:r>
      </w:hyperlink>
      <w:r>
        <w:rPr>
          <w:rFonts w:ascii="Calibri" w:hAnsi="Calibri" w:cs="Calibri"/>
        </w:rPr>
        <w:t xml:space="preserve"> Правительства Омской области от 4 марта 2009 года N 32-п "О внесении изменений в отдельные постановления Правительства Омской области и признании </w:t>
      </w:r>
      <w:proofErr w:type="gramStart"/>
      <w:r>
        <w:rPr>
          <w:rFonts w:ascii="Calibri" w:hAnsi="Calibri" w:cs="Calibri"/>
        </w:rPr>
        <w:t>утратившим</w:t>
      </w:r>
      <w:proofErr w:type="gramEnd"/>
      <w:r>
        <w:rPr>
          <w:rFonts w:ascii="Calibri" w:hAnsi="Calibri" w:cs="Calibri"/>
        </w:rPr>
        <w:t xml:space="preserve"> силу постановления Правительства Омской области от 9 марта 2006 года N 23-п" </w:t>
      </w:r>
      <w:hyperlink r:id="rId141" w:history="1">
        <w:r>
          <w:rPr>
            <w:rFonts w:ascii="Calibri" w:hAnsi="Calibri" w:cs="Calibri"/>
            <w:color w:val="0000FF"/>
          </w:rPr>
          <w:t>пункт 11</w:t>
        </w:r>
      </w:hyperlink>
      <w:r>
        <w:rPr>
          <w:rFonts w:ascii="Calibri" w:hAnsi="Calibri" w:cs="Calibri"/>
        </w:rPr>
        <w:t xml:space="preserve"> исключить.</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w:t>
      </w: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autoSpaceDE w:val="0"/>
        <w:autoSpaceDN w:val="0"/>
        <w:adjustRightInd w:val="0"/>
        <w:spacing w:after="0" w:line="240" w:lineRule="auto"/>
        <w:ind w:firstLine="540"/>
        <w:jc w:val="both"/>
        <w:rPr>
          <w:rFonts w:ascii="Calibri" w:hAnsi="Calibri" w:cs="Calibri"/>
        </w:rPr>
      </w:pPr>
    </w:p>
    <w:p w:rsidR="009B1790" w:rsidRDefault="009B179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077A" w:rsidRDefault="0088077A"/>
    <w:sectPr w:rsidR="0088077A" w:rsidSect="00EB7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1790"/>
    <w:rsid w:val="0000533F"/>
    <w:rsid w:val="00025631"/>
    <w:rsid w:val="000819C9"/>
    <w:rsid w:val="00093E7D"/>
    <w:rsid w:val="000B0F93"/>
    <w:rsid w:val="000E0AFC"/>
    <w:rsid w:val="001002ED"/>
    <w:rsid w:val="00100A8E"/>
    <w:rsid w:val="00104FFA"/>
    <w:rsid w:val="0010685E"/>
    <w:rsid w:val="00116AD7"/>
    <w:rsid w:val="00140AB8"/>
    <w:rsid w:val="001C7B70"/>
    <w:rsid w:val="001C7CD7"/>
    <w:rsid w:val="001D1E6D"/>
    <w:rsid w:val="002209F2"/>
    <w:rsid w:val="00226E96"/>
    <w:rsid w:val="002424E4"/>
    <w:rsid w:val="00246624"/>
    <w:rsid w:val="00264E99"/>
    <w:rsid w:val="00267247"/>
    <w:rsid w:val="00280642"/>
    <w:rsid w:val="00291F1F"/>
    <w:rsid w:val="0029224B"/>
    <w:rsid w:val="002A4DC3"/>
    <w:rsid w:val="002C2BEC"/>
    <w:rsid w:val="002C67B2"/>
    <w:rsid w:val="00363621"/>
    <w:rsid w:val="00380CF5"/>
    <w:rsid w:val="003912DB"/>
    <w:rsid w:val="00395DE9"/>
    <w:rsid w:val="003B5BF1"/>
    <w:rsid w:val="003C2324"/>
    <w:rsid w:val="003D2DDA"/>
    <w:rsid w:val="003E16D2"/>
    <w:rsid w:val="003E1F4B"/>
    <w:rsid w:val="004277ED"/>
    <w:rsid w:val="0043214D"/>
    <w:rsid w:val="004376C8"/>
    <w:rsid w:val="004667D5"/>
    <w:rsid w:val="0047613D"/>
    <w:rsid w:val="00486AD1"/>
    <w:rsid w:val="0048769A"/>
    <w:rsid w:val="004C56A1"/>
    <w:rsid w:val="004D7CD1"/>
    <w:rsid w:val="004E5FFA"/>
    <w:rsid w:val="005031BC"/>
    <w:rsid w:val="00534774"/>
    <w:rsid w:val="0053608E"/>
    <w:rsid w:val="00546FEC"/>
    <w:rsid w:val="005471D0"/>
    <w:rsid w:val="00570FA8"/>
    <w:rsid w:val="005917C9"/>
    <w:rsid w:val="00592FC6"/>
    <w:rsid w:val="005B7427"/>
    <w:rsid w:val="005C3005"/>
    <w:rsid w:val="005C5358"/>
    <w:rsid w:val="005C65CF"/>
    <w:rsid w:val="005D6F4A"/>
    <w:rsid w:val="005E2C28"/>
    <w:rsid w:val="00603521"/>
    <w:rsid w:val="00615481"/>
    <w:rsid w:val="00625819"/>
    <w:rsid w:val="006317A8"/>
    <w:rsid w:val="006343EB"/>
    <w:rsid w:val="00656E27"/>
    <w:rsid w:val="00682BEA"/>
    <w:rsid w:val="006A0CB0"/>
    <w:rsid w:val="006A7A74"/>
    <w:rsid w:val="006B415F"/>
    <w:rsid w:val="006B68D6"/>
    <w:rsid w:val="006F0D36"/>
    <w:rsid w:val="00703FE4"/>
    <w:rsid w:val="00726752"/>
    <w:rsid w:val="00745CEF"/>
    <w:rsid w:val="0076019B"/>
    <w:rsid w:val="00785376"/>
    <w:rsid w:val="00794219"/>
    <w:rsid w:val="007B45E9"/>
    <w:rsid w:val="007C10F7"/>
    <w:rsid w:val="007D1463"/>
    <w:rsid w:val="007D5D94"/>
    <w:rsid w:val="008006C9"/>
    <w:rsid w:val="00821D25"/>
    <w:rsid w:val="0084185F"/>
    <w:rsid w:val="008543FB"/>
    <w:rsid w:val="00872718"/>
    <w:rsid w:val="0088077A"/>
    <w:rsid w:val="00882F28"/>
    <w:rsid w:val="00896EC2"/>
    <w:rsid w:val="008C4367"/>
    <w:rsid w:val="008E0F59"/>
    <w:rsid w:val="00900AA1"/>
    <w:rsid w:val="009029D0"/>
    <w:rsid w:val="00904DB8"/>
    <w:rsid w:val="00907B35"/>
    <w:rsid w:val="00924894"/>
    <w:rsid w:val="009557F9"/>
    <w:rsid w:val="00955C4E"/>
    <w:rsid w:val="00981EB6"/>
    <w:rsid w:val="009A7F5D"/>
    <w:rsid w:val="009B1790"/>
    <w:rsid w:val="009C7552"/>
    <w:rsid w:val="009D0221"/>
    <w:rsid w:val="009D0C1D"/>
    <w:rsid w:val="00A031C6"/>
    <w:rsid w:val="00A26519"/>
    <w:rsid w:val="00A55596"/>
    <w:rsid w:val="00A6222D"/>
    <w:rsid w:val="00A71BFF"/>
    <w:rsid w:val="00A758A7"/>
    <w:rsid w:val="00A87494"/>
    <w:rsid w:val="00AA4913"/>
    <w:rsid w:val="00AD6A3F"/>
    <w:rsid w:val="00AE374A"/>
    <w:rsid w:val="00B10E34"/>
    <w:rsid w:val="00B134B7"/>
    <w:rsid w:val="00B24891"/>
    <w:rsid w:val="00B254AF"/>
    <w:rsid w:val="00B370BE"/>
    <w:rsid w:val="00B56B34"/>
    <w:rsid w:val="00B862B2"/>
    <w:rsid w:val="00BE3C23"/>
    <w:rsid w:val="00C22DFB"/>
    <w:rsid w:val="00C33115"/>
    <w:rsid w:val="00C967C0"/>
    <w:rsid w:val="00CD57E6"/>
    <w:rsid w:val="00CE3B4F"/>
    <w:rsid w:val="00D04ABA"/>
    <w:rsid w:val="00D45529"/>
    <w:rsid w:val="00D60DCE"/>
    <w:rsid w:val="00DA3112"/>
    <w:rsid w:val="00DC5E13"/>
    <w:rsid w:val="00DC66F2"/>
    <w:rsid w:val="00DD4057"/>
    <w:rsid w:val="00DD55B7"/>
    <w:rsid w:val="00E01E76"/>
    <w:rsid w:val="00E40D7A"/>
    <w:rsid w:val="00E6700D"/>
    <w:rsid w:val="00E97A0A"/>
    <w:rsid w:val="00EB2AE4"/>
    <w:rsid w:val="00EB5C55"/>
    <w:rsid w:val="00EB673B"/>
    <w:rsid w:val="00EC540C"/>
    <w:rsid w:val="00ED0556"/>
    <w:rsid w:val="00EE7FEF"/>
    <w:rsid w:val="00F0121F"/>
    <w:rsid w:val="00F225BC"/>
    <w:rsid w:val="00F3161B"/>
    <w:rsid w:val="00F53D6F"/>
    <w:rsid w:val="00F67D9C"/>
    <w:rsid w:val="00F74762"/>
    <w:rsid w:val="00FD64EE"/>
    <w:rsid w:val="00FD69B7"/>
    <w:rsid w:val="00FE37C5"/>
    <w:rsid w:val="00FF2788"/>
    <w:rsid w:val="00FF2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79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B179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B179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B179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ED15F87D1C9986D55BFEA1D01DC921C7D136DD10443692E5BDDACBFA442038E88A9AE625B3526563280AU001D" TargetMode="External"/><Relationship Id="rId117" Type="http://schemas.openxmlformats.org/officeDocument/2006/relationships/hyperlink" Target="consultantplus://offline/ref=A3C1EAA7A81FF1D7DFE03D99A4FDF4C36FF5169C363C2D0E3F25F4F14754F34EV803D" TargetMode="External"/><Relationship Id="rId21" Type="http://schemas.openxmlformats.org/officeDocument/2006/relationships/hyperlink" Target="consultantplus://offline/ref=9AED15F87D1C9986D55BFEA1D01DC921C7D136DD10453093EABDDACBFA442038E88A9AE625B35265632D01U003D" TargetMode="External"/><Relationship Id="rId42" Type="http://schemas.openxmlformats.org/officeDocument/2006/relationships/hyperlink" Target="consultantplus://offline/ref=9AED15F87D1C9986D55BFEA1D01DC921C7D136DD10453093EABDDACBFA442038E88A9AE625B35265632D01U000D" TargetMode="External"/><Relationship Id="rId47" Type="http://schemas.openxmlformats.org/officeDocument/2006/relationships/hyperlink" Target="consultantplus://offline/ref=9AED15F87D1C9986D55BFEA1D01DC921C7D136DD1C4C3690E6BDDACBFA442038E88A9AE625B35265632D02U002D" TargetMode="External"/><Relationship Id="rId63" Type="http://schemas.openxmlformats.org/officeDocument/2006/relationships/hyperlink" Target="consultantplus://offline/ref=A3C1EAA7A81FF1D7DFE03D99A4FDF4C36FF5169C30332A0E3825F4F14754F34E83648A827E5784409BA049V906D" TargetMode="External"/><Relationship Id="rId68" Type="http://schemas.openxmlformats.org/officeDocument/2006/relationships/hyperlink" Target="consultantplus://offline/ref=A3C1EAA7A81FF1D7DFE02394B291ABC96CFA40963D39225A617AAFAC10V50DD" TargetMode="External"/><Relationship Id="rId84" Type="http://schemas.openxmlformats.org/officeDocument/2006/relationships/hyperlink" Target="consultantplus://offline/ref=A3C1EAA7A81FF1D7DFE03D99A4FDF4C36FF5169C3C3A2C0E3D25F4F14754F34E83648A827E5784409BA248V907D" TargetMode="External"/><Relationship Id="rId89" Type="http://schemas.openxmlformats.org/officeDocument/2006/relationships/hyperlink" Target="consultantplus://offline/ref=A3C1EAA7A81FF1D7DFE03D99A4FDF4C36FF5169C313F290F3C25F4F14754F34E83648A827E5784409BA049V905D" TargetMode="External"/><Relationship Id="rId112" Type="http://schemas.openxmlformats.org/officeDocument/2006/relationships/hyperlink" Target="consultantplus://offline/ref=A3C1EAA7A81FF1D7DFE03D99A4FDF4C36FF5169C303E2D0A3525F4F14754F34EV803D" TargetMode="External"/><Relationship Id="rId133" Type="http://schemas.openxmlformats.org/officeDocument/2006/relationships/hyperlink" Target="consultantplus://offline/ref=A3C1EAA7A81FF1D7DFE03D99A4FDF4C36FF5169C37332F083825F4F14754F34EV803D" TargetMode="External"/><Relationship Id="rId138" Type="http://schemas.openxmlformats.org/officeDocument/2006/relationships/hyperlink" Target="consultantplus://offline/ref=A3C1EAA7A81FF1D7DFE03D99A4FDF4C36FF5169C37332F0B3B25F4F14754F34EV803D" TargetMode="External"/><Relationship Id="rId16" Type="http://schemas.openxmlformats.org/officeDocument/2006/relationships/hyperlink" Target="consultantplus://offline/ref=9AED15F87D1C9986D55BFEA1D01DC921C7D136DD10453395E3BDDACBFA442038E88A9AE625B35265632D03U00AD" TargetMode="External"/><Relationship Id="rId107" Type="http://schemas.openxmlformats.org/officeDocument/2006/relationships/hyperlink" Target="consultantplus://offline/ref=A3C1EAA7A81FF1D7DFE03D99A4FDF4C36FF5169C3C3E290F3E25F4F14754F34E83648A827E5784409BA04FV905D" TargetMode="External"/><Relationship Id="rId11" Type="http://schemas.openxmlformats.org/officeDocument/2006/relationships/hyperlink" Target="consultantplus://offline/ref=9AED15F87D1C9986D55BFEA1D01DC921C7D136DD10453093EABDDACBFA442038E88A9AE625B35265632D02U005D" TargetMode="External"/><Relationship Id="rId32" Type="http://schemas.openxmlformats.org/officeDocument/2006/relationships/hyperlink" Target="consultantplus://offline/ref=9AED15F87D1C9986D55BE0ACC671962BC4DF6ED919443EC4BFE28196ADU40DD" TargetMode="External"/><Relationship Id="rId37" Type="http://schemas.openxmlformats.org/officeDocument/2006/relationships/hyperlink" Target="consultantplus://offline/ref=9AED15F87D1C9986D55BE0ACC671962BC4DF6CD810443EC4BFE28196AD4D2A6FAFC5C3A461BE5766U606D" TargetMode="External"/><Relationship Id="rId53" Type="http://schemas.openxmlformats.org/officeDocument/2006/relationships/hyperlink" Target="consultantplus://offline/ref=9AED15F87D1C9986D55BFEA1D01DC921C7D136DD1E443D9BE3BDDACBFA442038E88A9AE625B35265632D02U002D" TargetMode="External"/><Relationship Id="rId58" Type="http://schemas.openxmlformats.org/officeDocument/2006/relationships/hyperlink" Target="consultantplus://offline/ref=9AED15F87D1C9986D55BFEA1D01DC921C7D136DD1C403D93E7BDDACBFA442038E88A9AE625B35265632D02U003D" TargetMode="External"/><Relationship Id="rId74" Type="http://schemas.openxmlformats.org/officeDocument/2006/relationships/hyperlink" Target="consultantplus://offline/ref=A3C1EAA7A81FF1D7DFE03D99A4FDF4C36FF5169C3C3A2C0E3D25F4F14754F34E83648A827E5784409BA140V90AD" TargetMode="External"/><Relationship Id="rId79" Type="http://schemas.openxmlformats.org/officeDocument/2006/relationships/hyperlink" Target="consultantplus://offline/ref=A3C1EAA7A81FF1D7DFE03D99A4FDF4C36FF5169C3C3A2C0E3D25F4F14754F34E83648A827E5784409BA248V903D" TargetMode="External"/><Relationship Id="rId102" Type="http://schemas.openxmlformats.org/officeDocument/2006/relationships/hyperlink" Target="consultantplus://offline/ref=A3C1EAA7A81FF1D7DFE03D99A4FDF4C36FF5169C333E2A0D3825F4F14754F34E83648A827E5784409BA049V90BD" TargetMode="External"/><Relationship Id="rId123" Type="http://schemas.openxmlformats.org/officeDocument/2006/relationships/hyperlink" Target="consultantplus://offline/ref=A3C1EAA7A81FF1D7DFE03D99A4FDF4C36FF5169C373E2C0B3525F4F14754F34EV803D" TargetMode="External"/><Relationship Id="rId128" Type="http://schemas.openxmlformats.org/officeDocument/2006/relationships/hyperlink" Target="consultantplus://offline/ref=A3C1EAA7A81FF1D7DFE03D99A4FDF4C36FF5169C373B210C3F25F4F14754F34E83648A827E5784409BA048V907D" TargetMode="External"/><Relationship Id="rId5" Type="http://schemas.openxmlformats.org/officeDocument/2006/relationships/hyperlink" Target="consultantplus://offline/ref=9AED15F87D1C9986D55BFEA1D01DC921C7D136DD1C4C3690E6BDDACBFA442038E88A9AE625B35265632D03U006D" TargetMode="External"/><Relationship Id="rId90" Type="http://schemas.openxmlformats.org/officeDocument/2006/relationships/hyperlink" Target="consultantplus://offline/ref=A3C1EAA7A81FF1D7DFE03D99A4FDF4C36FF5169C323B21053D25F4F14754F34E83648A827E5784409BA049V900D" TargetMode="External"/><Relationship Id="rId95" Type="http://schemas.openxmlformats.org/officeDocument/2006/relationships/hyperlink" Target="consultantplus://offline/ref=A3C1EAA7A81FF1D7DFE03D99A4FDF4C36FF5169C30332A0E3825F4F14754F34E83648A827E5784409BA049V904D" TargetMode="External"/><Relationship Id="rId22" Type="http://schemas.openxmlformats.org/officeDocument/2006/relationships/hyperlink" Target="consultantplus://offline/ref=9AED15F87D1C9986D55BE0ACC671962BC4DF6CD810443EC4BFE28196AD4D2A6FAFC5C3A461BE506CU605D" TargetMode="External"/><Relationship Id="rId27" Type="http://schemas.openxmlformats.org/officeDocument/2006/relationships/hyperlink" Target="consultantplus://offline/ref=9AED15F87D1C9986D55BFEA1D01DC921C7D136DD1E423591E4BDDACBFA442038E88A9AE625B35265632D03U006D" TargetMode="External"/><Relationship Id="rId43" Type="http://schemas.openxmlformats.org/officeDocument/2006/relationships/hyperlink" Target="consultantplus://offline/ref=9AED15F87D1C9986D55BE0ACC671962BC4DF6CD810443EC4BFE28196AD4D2A6FAFC5C3A461BE5364U606D" TargetMode="External"/><Relationship Id="rId48" Type="http://schemas.openxmlformats.org/officeDocument/2006/relationships/hyperlink" Target="consultantplus://offline/ref=9AED15F87D1C9986D55BFEA1D01DC921C7D136DD1F413693E6BDDACBFA442038E88A9AE625B35265632D03U00BD" TargetMode="External"/><Relationship Id="rId64" Type="http://schemas.openxmlformats.org/officeDocument/2006/relationships/hyperlink" Target="consultantplus://offline/ref=A3C1EAA7A81FF1D7DFE03D99A4FDF4C36FF5169C3C3A2C0E3D25F4F14754F34E83648A827E5784409BA14FV906D" TargetMode="External"/><Relationship Id="rId69" Type="http://schemas.openxmlformats.org/officeDocument/2006/relationships/hyperlink" Target="consultantplus://offline/ref=A3C1EAA7A81FF1D7DFE02394B291ABC96CFB4E90363E225A617AAFAC105DF919C42BD3VC00D" TargetMode="External"/><Relationship Id="rId113" Type="http://schemas.openxmlformats.org/officeDocument/2006/relationships/hyperlink" Target="consultantplus://offline/ref=A3C1EAA7A81FF1D7DFE03D99A4FDF4C36FF5169C36392F043925F4F14754F34EV803D" TargetMode="External"/><Relationship Id="rId118" Type="http://schemas.openxmlformats.org/officeDocument/2006/relationships/hyperlink" Target="consultantplus://offline/ref=A3C1EAA7A81FF1D7DFE03D99A4FDF4C36FF5169C363C210E3B25F4F14754F34EV803D" TargetMode="External"/><Relationship Id="rId134" Type="http://schemas.openxmlformats.org/officeDocument/2006/relationships/hyperlink" Target="consultantplus://offline/ref=A3C1EAA7A81FF1D7DFE03D99A4FDF4C36FF5169C37332F083825F4F14754F34E83648A827E5784409BA049V907D" TargetMode="External"/><Relationship Id="rId139" Type="http://schemas.openxmlformats.org/officeDocument/2006/relationships/hyperlink" Target="consultantplus://offline/ref=A3C1EAA7A81FF1D7DFE03D99A4FDF4C36FF5169C37332F0B3B25F4F14754F34E83648A827E5784409BA048V90AD" TargetMode="External"/><Relationship Id="rId8" Type="http://schemas.openxmlformats.org/officeDocument/2006/relationships/hyperlink" Target="consultantplus://offline/ref=9AED15F87D1C9986D55BFEA1D01DC921C7D136DD1D403591E2BDDACBFA442038E88A9AE625B35265632D03U006D" TargetMode="External"/><Relationship Id="rId51" Type="http://schemas.openxmlformats.org/officeDocument/2006/relationships/hyperlink" Target="consultantplus://offline/ref=9AED15F87D1C9986D55BFEA1D01DC921C7D136DD10453395E3BDDACBFA442038E88A9AE625B35265632D03U00BD" TargetMode="External"/><Relationship Id="rId72" Type="http://schemas.openxmlformats.org/officeDocument/2006/relationships/hyperlink" Target="consultantplus://offline/ref=A3C1EAA7A81FF1D7DFE03D99A4FDF4C36FF5169C3C3E290F3E25F4F14754F34E83648A827E5784409BA04FV900D" TargetMode="External"/><Relationship Id="rId80" Type="http://schemas.openxmlformats.org/officeDocument/2006/relationships/hyperlink" Target="consultantplus://offline/ref=A3C1EAA7A81FF1D7DFE02394B291ABC96CFA40963D39225A617AAFAC10V50DD" TargetMode="External"/><Relationship Id="rId85" Type="http://schemas.openxmlformats.org/officeDocument/2006/relationships/hyperlink" Target="consultantplus://offline/ref=A3C1EAA7A81FF1D7DFE03D99A4FDF4C36FF5169C3C3A2C0E3D25F4F14754F34E83648A827E5784409BA248V906D" TargetMode="External"/><Relationship Id="rId93" Type="http://schemas.openxmlformats.org/officeDocument/2006/relationships/hyperlink" Target="consultantplus://offline/ref=A3C1EAA7A81FF1D7DFE03D99A4FDF4C36FF5169C333E2A0D3825F4F14754F34E83648A827E5784409BA049V907D" TargetMode="External"/><Relationship Id="rId98" Type="http://schemas.openxmlformats.org/officeDocument/2006/relationships/hyperlink" Target="consultantplus://offline/ref=A3C1EAA7A81FF1D7DFE03D99A4FDF4C36FF5169C323B21053D25F4F14754F34E83648A827E5784409BA049V904D" TargetMode="External"/><Relationship Id="rId121" Type="http://schemas.openxmlformats.org/officeDocument/2006/relationships/hyperlink" Target="consultantplus://offline/ref=A3C1EAA7A81FF1D7DFE03D99A4FDF4C36FF5169C373A2B043C25F4F14754F34EV803D"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AED15F87D1C9986D55BFEA1D01DC921C7D136DD10453090E3BDDACBFA442038E88A9AE625B35265632C04U001D" TargetMode="External"/><Relationship Id="rId17" Type="http://schemas.openxmlformats.org/officeDocument/2006/relationships/hyperlink" Target="consultantplus://offline/ref=9AED15F87D1C9986D55BFEA1D01DC921C7D136DD1047369BE6BDDACBFA442038E88A9AE625B35265632D04U007D" TargetMode="External"/><Relationship Id="rId25" Type="http://schemas.openxmlformats.org/officeDocument/2006/relationships/hyperlink" Target="consultantplus://offline/ref=9AED15F87D1C9986D55BFEA1D01DC921C7D136DD1F413693E6BDDACBFA442038E88A9AE625B35265632D03U004D" TargetMode="External"/><Relationship Id="rId33" Type="http://schemas.openxmlformats.org/officeDocument/2006/relationships/hyperlink" Target="consultantplus://offline/ref=9AED15F87D1C9986D55BE0ACC671962BC4DE60D71F453EC4BFE28196ADU40DD" TargetMode="External"/><Relationship Id="rId38" Type="http://schemas.openxmlformats.org/officeDocument/2006/relationships/hyperlink" Target="consultantplus://offline/ref=9AED15F87D1C9986D55BFEA1D01DC921C7D136DD1C4C3690E6BDDACBFA442038E88A9AE625B35265632D03U004D" TargetMode="External"/><Relationship Id="rId46" Type="http://schemas.openxmlformats.org/officeDocument/2006/relationships/hyperlink" Target="consultantplus://offline/ref=9AED15F87D1C9986D55BFEA1D01DC921C7D136DD1C4C3690E6BDDACBFA442038E88A9AE625B35265632D03U00AD" TargetMode="External"/><Relationship Id="rId59" Type="http://schemas.openxmlformats.org/officeDocument/2006/relationships/hyperlink" Target="consultantplus://offline/ref=A3C1EAA7A81FF1D7DFE03D99A4FDF4C36FF5169C30332A0E3825F4F14754F34E83648A827E5784409BA049V906D" TargetMode="External"/><Relationship Id="rId67" Type="http://schemas.openxmlformats.org/officeDocument/2006/relationships/hyperlink" Target="consultantplus://offline/ref=A3C1EAA7A81FF1D7DFE03D99A4FDF4C36FF5169C333C200A3B25F4F14754F34E83648A827E5784409BA048V90BD" TargetMode="External"/><Relationship Id="rId103" Type="http://schemas.openxmlformats.org/officeDocument/2006/relationships/hyperlink" Target="consultantplus://offline/ref=A3C1EAA7A81FF1D7DFE03D99A4FDF4C36FF5169C333E2A0D3825F4F14754F34E83648A827E5784409BA049V905D" TargetMode="External"/><Relationship Id="rId108" Type="http://schemas.openxmlformats.org/officeDocument/2006/relationships/hyperlink" Target="consultantplus://offline/ref=A3C1EAA7A81FF1D7DFE03D99A4FDF4C36FF5169C3C3E290F3E25F4F14754F34E83648A827E5784409BA148V90BD" TargetMode="External"/><Relationship Id="rId116" Type="http://schemas.openxmlformats.org/officeDocument/2006/relationships/hyperlink" Target="consultantplus://offline/ref=A3C1EAA7A81FF1D7DFE03D99A4FDF4C36FF5169C363F2D053B25F4F14754F34EV803D" TargetMode="External"/><Relationship Id="rId124" Type="http://schemas.openxmlformats.org/officeDocument/2006/relationships/hyperlink" Target="consultantplus://offline/ref=A3C1EAA7A81FF1D7DFE03D99A4FDF4C36FF5169C303E200F3C25F4F14754F34EV803D" TargetMode="External"/><Relationship Id="rId129" Type="http://schemas.openxmlformats.org/officeDocument/2006/relationships/hyperlink" Target="consultantplus://offline/ref=A3C1EAA7A81FF1D7DFE03D99A4FDF4C36FF5169C373E280F3F25F4F14754F34EV803D" TargetMode="External"/><Relationship Id="rId137" Type="http://schemas.openxmlformats.org/officeDocument/2006/relationships/hyperlink" Target="consultantplus://offline/ref=A3C1EAA7A81FF1D7DFE03D99A4FDF4C36FF5169C303F2E053A25F4F14754F34E83648A827E5784409BA048V907D" TargetMode="External"/><Relationship Id="rId20" Type="http://schemas.openxmlformats.org/officeDocument/2006/relationships/hyperlink" Target="consultantplus://offline/ref=9AED15F87D1C9986D55BFEA1D01DC921C7D136DD10453093EABDDACBFA442038E88A9AE625B35265632D02U00BD" TargetMode="External"/><Relationship Id="rId41" Type="http://schemas.openxmlformats.org/officeDocument/2006/relationships/hyperlink" Target="consultantplus://offline/ref=9AED15F87D1C9986D55BFEA1D01DC921C7D136DD1C4C3690E6BDDACBFA442038E88A9AE625B35265632D03U005D" TargetMode="External"/><Relationship Id="rId54" Type="http://schemas.openxmlformats.org/officeDocument/2006/relationships/hyperlink" Target="consultantplus://offline/ref=9AED15F87D1C9986D55BFEA1D01DC921C7D136DD10453093EABDDACBFA442038E88A9AE625B35265632D01U007D" TargetMode="External"/><Relationship Id="rId62" Type="http://schemas.openxmlformats.org/officeDocument/2006/relationships/hyperlink" Target="consultantplus://offline/ref=A3C1EAA7A81FF1D7DFE03D99A4FDF4C36FF5169C333C200A3B25F4F14754F34E83648A827E5784409BA048V90BD" TargetMode="External"/><Relationship Id="rId70" Type="http://schemas.openxmlformats.org/officeDocument/2006/relationships/hyperlink" Target="consultantplus://offline/ref=A3C1EAA7A81FF1D7DFE02394B291ABC96CFB4E90363E225A617AAFAC105DF919C42BD3VC05D" TargetMode="External"/><Relationship Id="rId75" Type="http://schemas.openxmlformats.org/officeDocument/2006/relationships/hyperlink" Target="consultantplus://offline/ref=A3C1EAA7A81FF1D7DFE03D99A4FDF4C36FF5169C3C3A2C0E3D25F4F14754F34E83648A827E5784409BA141V900D" TargetMode="External"/><Relationship Id="rId83" Type="http://schemas.openxmlformats.org/officeDocument/2006/relationships/hyperlink" Target="consultantplus://offline/ref=A3C1EAA7A81FF1D7DFE03D99A4FDF4C36FF5169C3C3A2C0E3D25F4F14754F34E83648A827E5784409BA248V902D" TargetMode="External"/><Relationship Id="rId88" Type="http://schemas.openxmlformats.org/officeDocument/2006/relationships/hyperlink" Target="consultantplus://offline/ref=A3C1EAA7A81FF1D7DFE03D99A4FDF4C36FF5169C313A21083E25F4F14754F34E83648A827E5784409BA048V905D" TargetMode="External"/><Relationship Id="rId91" Type="http://schemas.openxmlformats.org/officeDocument/2006/relationships/hyperlink" Target="consultantplus://offline/ref=A3C1EAA7A81FF1D7DFE03D99A4FDF4C36FF5169C3C3A2C0D3425F4F14754F34E83648A827E5784409BA04AV905D" TargetMode="External"/><Relationship Id="rId96" Type="http://schemas.openxmlformats.org/officeDocument/2006/relationships/hyperlink" Target="consultantplus://offline/ref=A3C1EAA7A81FF1D7DFE03D99A4FDF4C36FF5169C323B21053D25F4F14754F34E83648A827E5784409BA049V906D" TargetMode="External"/><Relationship Id="rId111" Type="http://schemas.openxmlformats.org/officeDocument/2006/relationships/hyperlink" Target="consultantplus://offline/ref=A3C1EAA7A81FF1D7DFE03D99A4FDF4C36FF5169C3C3E290F3E25F4F14754F34E83648A827E5784409BA14CV901D" TargetMode="External"/><Relationship Id="rId132" Type="http://schemas.openxmlformats.org/officeDocument/2006/relationships/hyperlink" Target="consultantplus://offline/ref=A3C1EAA7A81FF1D7DFE03D99A4FDF4C36FF5169C303A2F0C3825F4F14754F34E83648A827E5784409BA048V906D" TargetMode="External"/><Relationship Id="rId140" Type="http://schemas.openxmlformats.org/officeDocument/2006/relationships/hyperlink" Target="consultantplus://offline/ref=A3C1EAA7A81FF1D7DFE03D99A4FDF4C36FF5169C303D280F3525F4F14754F34EV803D" TargetMode="External"/><Relationship Id="rId1" Type="http://schemas.openxmlformats.org/officeDocument/2006/relationships/styles" Target="styles.xml"/><Relationship Id="rId6" Type="http://schemas.openxmlformats.org/officeDocument/2006/relationships/hyperlink" Target="consultantplus://offline/ref=9AED15F87D1C9986D55BFEA1D01DC921C7D136DD1D453D96E0BDDACBFA442038E88A9AE625B35265632D03U006D" TargetMode="External"/><Relationship Id="rId15" Type="http://schemas.openxmlformats.org/officeDocument/2006/relationships/hyperlink" Target="consultantplus://offline/ref=9AED15F87D1C9986D55BFEA1D01DC921C7D136DD10443692E5BDDACBFA442038E88A9AE625B3526563280AU000D" TargetMode="External"/><Relationship Id="rId23" Type="http://schemas.openxmlformats.org/officeDocument/2006/relationships/hyperlink" Target="consultantplus://offline/ref=9AED15F87D1C9986D55BE0ACC671962BC4DF6CD810443EC4BFE28196AD4D2A6FAFC5C3A461BE5366U607D" TargetMode="External"/><Relationship Id="rId28" Type="http://schemas.openxmlformats.org/officeDocument/2006/relationships/hyperlink" Target="consultantplus://offline/ref=9AED15F87D1C9986D55BFEA1D01DC921C7D136DD1F413693E6BDDACBFA442038E88A9AE625B35265632D03U005D" TargetMode="External"/><Relationship Id="rId36" Type="http://schemas.openxmlformats.org/officeDocument/2006/relationships/hyperlink" Target="consultantplus://offline/ref=9AED15F87D1C9986D55BE0ACC671962BC4DF6CD810443EC4BFE28196AD4D2A6FAFC5C3A461BE5761U601D" TargetMode="External"/><Relationship Id="rId49" Type="http://schemas.openxmlformats.org/officeDocument/2006/relationships/hyperlink" Target="consultantplus://offline/ref=9AED15F87D1C9986D55BFEA1D01DC921C7D136DD1F413693E6BDDACBFA442038E88A9AE625B35265632D02U00AD" TargetMode="External"/><Relationship Id="rId57" Type="http://schemas.openxmlformats.org/officeDocument/2006/relationships/hyperlink" Target="consultantplus://offline/ref=9AED15F87D1C9986D55BFEA1D01DC921C7D136DD1D453D96E0BDDACBFA442038E88A9AE625B35265632D03U007D" TargetMode="External"/><Relationship Id="rId106" Type="http://schemas.openxmlformats.org/officeDocument/2006/relationships/hyperlink" Target="consultantplus://offline/ref=A3C1EAA7A81FF1D7DFE03D99A4FDF4C36FF5169C313A21083E25F4F14754F34E83648A827E5784409BA048V905D" TargetMode="External"/><Relationship Id="rId114" Type="http://schemas.openxmlformats.org/officeDocument/2006/relationships/hyperlink" Target="consultantplus://offline/ref=A3C1EAA7A81FF1D7DFE03D99A4FDF4C36FF5169C37332D043425F4F14754F34EV803D" TargetMode="External"/><Relationship Id="rId119" Type="http://schemas.openxmlformats.org/officeDocument/2006/relationships/hyperlink" Target="consultantplus://offline/ref=A3C1EAA7A81FF1D7DFE03D99A4FDF4C36FF5169C363D21043E25F4F14754F34EV803D" TargetMode="External"/><Relationship Id="rId127" Type="http://schemas.openxmlformats.org/officeDocument/2006/relationships/hyperlink" Target="consultantplus://offline/ref=A3C1EAA7A81FF1D7DFE03D99A4FDF4C36FF5169C373B210C3F25F4F14754F34EV803D" TargetMode="External"/><Relationship Id="rId10" Type="http://schemas.openxmlformats.org/officeDocument/2006/relationships/hyperlink" Target="consultantplus://offline/ref=9AED15F87D1C9986D55BFEA1D01DC921C7D136DD1E423591E4BDDACBFA442038E88A9AE625B35265632D03U006D" TargetMode="External"/><Relationship Id="rId31" Type="http://schemas.openxmlformats.org/officeDocument/2006/relationships/hyperlink" Target="consultantplus://offline/ref=9AED15F87D1C9986D55BFEA1D01DC921C7D136DD10443692E5BDDACBFA442038E88A9AE625B3526563280AU007D" TargetMode="External"/><Relationship Id="rId44" Type="http://schemas.openxmlformats.org/officeDocument/2006/relationships/hyperlink" Target="consultantplus://offline/ref=9AED15F87D1C9986D55BE0ACC671962BC4DF6CD810443EC4BFE28196AD4D2A6FAFC5C3A461BE5367U602D" TargetMode="External"/><Relationship Id="rId52" Type="http://schemas.openxmlformats.org/officeDocument/2006/relationships/hyperlink" Target="consultantplus://offline/ref=9AED15F87D1C9986D55BFEA1D01DC921C7D136DD1E443D9BE3BDDACBFA442038E88A9AE625B35265632D03U00BD" TargetMode="External"/><Relationship Id="rId60" Type="http://schemas.openxmlformats.org/officeDocument/2006/relationships/hyperlink" Target="consultantplus://offline/ref=A3C1EAA7A81FF1D7DFE03D99A4FDF4C36FF5169C333C20053F25F4F14754F34E83648A827E5784409BA040V901D" TargetMode="External"/><Relationship Id="rId65" Type="http://schemas.openxmlformats.org/officeDocument/2006/relationships/hyperlink" Target="consultantplus://offline/ref=A3C1EAA7A81FF1D7DFE03D99A4FDF4C36FF5169C333C20053F25F4F14754F34E83648A827E5784409BA040V900D" TargetMode="External"/><Relationship Id="rId73" Type="http://schemas.openxmlformats.org/officeDocument/2006/relationships/hyperlink" Target="consultantplus://offline/ref=A3C1EAA7A81FF1D7DFE03D99A4FDF4C36FF5169C333C20053F25F4F14754F34E83648A827E5784409BA040V907D" TargetMode="External"/><Relationship Id="rId78" Type="http://schemas.openxmlformats.org/officeDocument/2006/relationships/hyperlink" Target="consultantplus://offline/ref=A3C1EAA7A81FF1D7DFE03D99A4FDF4C36FF5169C3C3A2C0E3D25F4F14754F34E83648A827E5784409BA141V90BD" TargetMode="External"/><Relationship Id="rId81" Type="http://schemas.openxmlformats.org/officeDocument/2006/relationships/hyperlink" Target="consultantplus://offline/ref=A3C1EAA7A81FF1D7DFE02394B291ABC96CFB4E90363E225A617AAFAC105DF919C42BD3VC00D" TargetMode="External"/><Relationship Id="rId86" Type="http://schemas.openxmlformats.org/officeDocument/2006/relationships/hyperlink" Target="consultantplus://offline/ref=A3C1EAA7A81FF1D7DFE03D99A4FDF4C36FF5169C3C3A2C0E3D25F4F14754F34E83648A827E5784409BA248V905D" TargetMode="External"/><Relationship Id="rId94" Type="http://schemas.openxmlformats.org/officeDocument/2006/relationships/hyperlink" Target="consultantplus://offline/ref=A3C1EAA7A81FF1D7DFE03D99A4FDF4C36FF5169C3C3A2F0B3D25F4F14754F34E83648A827E5784409BA049V903D" TargetMode="External"/><Relationship Id="rId99" Type="http://schemas.openxmlformats.org/officeDocument/2006/relationships/hyperlink" Target="consultantplus://offline/ref=A3C1EAA7A81FF1D7DFE03D99A4FDF4C36FF5169C30332A0E3825F4F14754F34E83648A827E5784409BA049V90BD" TargetMode="External"/><Relationship Id="rId101" Type="http://schemas.openxmlformats.org/officeDocument/2006/relationships/hyperlink" Target="consultantplus://offline/ref=A3C1EAA7A81FF1D7DFE03D99A4FDF4C36FF5169C333E2A0D3825F4F14754F34E83648A827E5784409BA049V906D" TargetMode="External"/><Relationship Id="rId122" Type="http://schemas.openxmlformats.org/officeDocument/2006/relationships/hyperlink" Target="consultantplus://offline/ref=A3C1EAA7A81FF1D7DFE03D99A4FDF4C36FF5169C373B2D0E3D25F4F14754F34EV803D" TargetMode="External"/><Relationship Id="rId130" Type="http://schemas.openxmlformats.org/officeDocument/2006/relationships/hyperlink" Target="consultantplus://offline/ref=A3C1EAA7A81FF1D7DFE03D99A4FDF4C36FF5169C373E280F3F25F4F14754F34E83648A827E5784409BA048V90AD" TargetMode="External"/><Relationship Id="rId135" Type="http://schemas.openxmlformats.org/officeDocument/2006/relationships/hyperlink" Target="consultantplus://offline/ref=A3C1EAA7A81FF1D7DFE03D99A4FDF4C36FF5169C37332F083825F4F14754F34E83648A827E5784409BA049V90BD" TargetMode="External"/><Relationship Id="rId143" Type="http://schemas.openxmlformats.org/officeDocument/2006/relationships/theme" Target="theme/theme1.xml"/><Relationship Id="rId4" Type="http://schemas.openxmlformats.org/officeDocument/2006/relationships/hyperlink" Target="consultantplus://offline/ref=9AED15F87D1C9986D55BFEA1D01DC921C7D136DD1C423C94E2BDDACBFA442038E88A9AE625B35265632D03U006D" TargetMode="External"/><Relationship Id="rId9" Type="http://schemas.openxmlformats.org/officeDocument/2006/relationships/hyperlink" Target="consultantplus://offline/ref=9AED15F87D1C9986D55BFEA1D01DC921C7D136DD1E443D9BE3BDDACBFA442038E88A9AE625B35265632D03U006D" TargetMode="External"/><Relationship Id="rId13" Type="http://schemas.openxmlformats.org/officeDocument/2006/relationships/hyperlink" Target="consultantplus://offline/ref=9AED15F87D1C9986D55BFEA1D01DC921C7D136DD1F413693E6BDDACBFA442038E88A9AE625B35265632D03U006D" TargetMode="External"/><Relationship Id="rId18" Type="http://schemas.openxmlformats.org/officeDocument/2006/relationships/hyperlink" Target="consultantplus://offline/ref=9AED15F87D1C9986D55BFEA1D01DC921C7D136DD1047369BE6BDDACBFA442038E88A9AE625B35265632D04U005D" TargetMode="External"/><Relationship Id="rId39" Type="http://schemas.openxmlformats.org/officeDocument/2006/relationships/hyperlink" Target="consultantplus://offline/ref=9AED15F87D1C9986D55BFEA1D01DC921C7D136DD1D403591E2BDDACBFA442038E88A9AE625B35265632D03U00AD" TargetMode="External"/><Relationship Id="rId109" Type="http://schemas.openxmlformats.org/officeDocument/2006/relationships/hyperlink" Target="consultantplus://offline/ref=A3C1EAA7A81FF1D7DFE03D99A4FDF4C36FF5169C313F290F3C25F4F14754F34E83648A827E5784409BA04AV900D" TargetMode="External"/><Relationship Id="rId34" Type="http://schemas.openxmlformats.org/officeDocument/2006/relationships/hyperlink" Target="consultantplus://offline/ref=9AED15F87D1C9986D55BE0ACC671962BC4DF6ED919443EC4BFE28196ADU40DD" TargetMode="External"/><Relationship Id="rId50" Type="http://schemas.openxmlformats.org/officeDocument/2006/relationships/hyperlink" Target="consultantplus://offline/ref=9AED15F87D1C9986D55BFEA1D01DC921C7D136DD1F413693E6BDDACBFA442038E88A9AE625B35265632D02U003D" TargetMode="External"/><Relationship Id="rId55" Type="http://schemas.openxmlformats.org/officeDocument/2006/relationships/hyperlink" Target="consultantplus://offline/ref=9AED15F87D1C9986D55BFEA1D01DC921C7D136DD1F413693E6BDDACBFA442038E88A9AE625B35265632D02U001D" TargetMode="External"/><Relationship Id="rId76" Type="http://schemas.openxmlformats.org/officeDocument/2006/relationships/hyperlink" Target="consultantplus://offline/ref=A3C1EAA7A81FF1D7DFE03D99A4FDF4C36FF5169C3C3A2C0E3D25F4F14754F34E83648A827E5784409BA141V907D" TargetMode="External"/><Relationship Id="rId97" Type="http://schemas.openxmlformats.org/officeDocument/2006/relationships/hyperlink" Target="consultantplus://offline/ref=A3C1EAA7A81FF1D7DFE03D99A4FDF4C36FF5169C313F290F3C25F4F14754F34E83648A827E5784409BA049V90AD" TargetMode="External"/><Relationship Id="rId104" Type="http://schemas.openxmlformats.org/officeDocument/2006/relationships/hyperlink" Target="consultantplus://offline/ref=A3C1EAA7A81FF1D7DFE03D99A4FDF4C36FF5169C3C3A2F0B3D25F4F14754F34E83648A827E5784409BA049V903D" TargetMode="External"/><Relationship Id="rId120" Type="http://schemas.openxmlformats.org/officeDocument/2006/relationships/hyperlink" Target="consultantplus://offline/ref=A3C1EAA7A81FF1D7DFE03D99A4FDF4C36FF5169C373A28053925F4F14754F34EV803D" TargetMode="External"/><Relationship Id="rId125" Type="http://schemas.openxmlformats.org/officeDocument/2006/relationships/hyperlink" Target="consultantplus://offline/ref=A3C1EAA7A81FF1D7DFE03D99A4FDF4C36FF5169C303B2C0B3C25F4F14754F34EV803D" TargetMode="External"/><Relationship Id="rId141" Type="http://schemas.openxmlformats.org/officeDocument/2006/relationships/hyperlink" Target="consultantplus://offline/ref=A3C1EAA7A81FF1D7DFE03D99A4FDF4C36FF5169C303D280F3525F4F14754F34E83648A827E5784409BA04EV906D" TargetMode="External"/><Relationship Id="rId7" Type="http://schemas.openxmlformats.org/officeDocument/2006/relationships/hyperlink" Target="consultantplus://offline/ref=9AED15F87D1C9986D55BFEA1D01DC921C7D136DD1F433C9BE1BDDACBFA442038E88A9AE625B35265632D0BU000D" TargetMode="External"/><Relationship Id="rId71" Type="http://schemas.openxmlformats.org/officeDocument/2006/relationships/hyperlink" Target="consultantplus://offline/ref=A3C1EAA7A81FF1D7DFE03D99A4FDF4C36FF5169C3C3A2C0E3D25F4F14754F34E83648A827E5784409BA140V903D" TargetMode="External"/><Relationship Id="rId92" Type="http://schemas.openxmlformats.org/officeDocument/2006/relationships/hyperlink" Target="consultantplus://offline/ref=A3C1EAA7A81FF1D7DFE03D99A4FDF4C36FF5169C3C3A2C0E3D25F4F14754F34E83648A827E5784409BA248V90BD" TargetMode="External"/><Relationship Id="rId2" Type="http://schemas.openxmlformats.org/officeDocument/2006/relationships/settings" Target="settings.xml"/><Relationship Id="rId29" Type="http://schemas.openxmlformats.org/officeDocument/2006/relationships/hyperlink" Target="consultantplus://offline/ref=9AED15F87D1C9986D55BFEA1D01DC921C7D136DD1D403591E2BDDACBFA442038E88A9AE625B35265632D03U007D" TargetMode="External"/><Relationship Id="rId24" Type="http://schemas.openxmlformats.org/officeDocument/2006/relationships/hyperlink" Target="consultantplus://offline/ref=9AED15F87D1C9986D55BE0ACC671962BC4DF6ED01A433EC4BFE28196ADU40DD" TargetMode="External"/><Relationship Id="rId40" Type="http://schemas.openxmlformats.org/officeDocument/2006/relationships/hyperlink" Target="consultantplus://offline/ref=9AED15F87D1C9986D55BFEA1D01DC921C7D136DD1D403591E2BDDACBFA442038E88A9AE625B35265632D03U00BD" TargetMode="External"/><Relationship Id="rId45" Type="http://schemas.openxmlformats.org/officeDocument/2006/relationships/hyperlink" Target="consultantplus://offline/ref=9AED15F87D1C9986D55BE0ACC671962BC4DF6CD810443EC4BFE28196AD4D2A6FAFC5C3A461BE506CU601D" TargetMode="External"/><Relationship Id="rId66" Type="http://schemas.openxmlformats.org/officeDocument/2006/relationships/hyperlink" Target="consultantplus://offline/ref=A3C1EAA7A81FF1D7DFE03D99A4FDF4C36FF5169C3C3A2C0E3D25F4F14754F34E83648A827E5784409BA14FV90AD" TargetMode="External"/><Relationship Id="rId87" Type="http://schemas.openxmlformats.org/officeDocument/2006/relationships/hyperlink" Target="consultantplus://offline/ref=A3C1EAA7A81FF1D7DFE03D99A4FDF4C36FF5169C30332A0E3825F4F14754F34E83648A827E5784409BA049V905D" TargetMode="External"/><Relationship Id="rId110" Type="http://schemas.openxmlformats.org/officeDocument/2006/relationships/hyperlink" Target="consultantplus://offline/ref=A3C1EAA7A81FF1D7DFE03D99A4FDF4C36FF5169C3C3A2C0E3D25F4F14754F34E83648A827E5784409BA249V902D" TargetMode="External"/><Relationship Id="rId115" Type="http://schemas.openxmlformats.org/officeDocument/2006/relationships/hyperlink" Target="consultantplus://offline/ref=A3C1EAA7A81FF1D7DFE03D99A4FDF4C36FF5169C363E2B083925F4F14754F34EV803D" TargetMode="External"/><Relationship Id="rId131" Type="http://schemas.openxmlformats.org/officeDocument/2006/relationships/hyperlink" Target="consultantplus://offline/ref=A3C1EAA7A81FF1D7DFE03D99A4FDF4C36FF5169C303A2F0C3825F4F14754F34EV803D" TargetMode="External"/><Relationship Id="rId136" Type="http://schemas.openxmlformats.org/officeDocument/2006/relationships/hyperlink" Target="consultantplus://offline/ref=A3C1EAA7A81FF1D7DFE03D99A4FDF4C36FF5169C303F2E053A25F4F14754F34EV803D" TargetMode="External"/><Relationship Id="rId61" Type="http://schemas.openxmlformats.org/officeDocument/2006/relationships/hyperlink" Target="consultantplus://offline/ref=A3C1EAA7A81FF1D7DFE03D99A4FDF4C36FF5169C3C3A2C0E3D25F4F14754F34E83648A827E5784409BA14FV907D" TargetMode="External"/><Relationship Id="rId82" Type="http://schemas.openxmlformats.org/officeDocument/2006/relationships/hyperlink" Target="consultantplus://offline/ref=A3C1EAA7A81FF1D7DFE02394B291ABC96CFB4E90363E225A617AAFAC105DF919C42BD3VC05D" TargetMode="External"/><Relationship Id="rId19" Type="http://schemas.openxmlformats.org/officeDocument/2006/relationships/hyperlink" Target="consultantplus://offline/ref=9AED15F87D1C9986D55BE0ACC671962BC4DF6CD810443EC4BFE28196AD4D2A6FAFC5C3A461BE5364U607D" TargetMode="External"/><Relationship Id="rId14" Type="http://schemas.openxmlformats.org/officeDocument/2006/relationships/hyperlink" Target="consultantplus://offline/ref=9AED15F87D1C9986D55BFEA1D01DC921C7D136DD1F433C94E5BDDACBFA442038E88A9AE625B35265632D03U00AD" TargetMode="External"/><Relationship Id="rId30" Type="http://schemas.openxmlformats.org/officeDocument/2006/relationships/hyperlink" Target="consultantplus://offline/ref=9AED15F87D1C9986D55BFEA1D01DC921C7D136DD1E443D9BE3BDDACBFA442038E88A9AE625B35265632D03U007D" TargetMode="External"/><Relationship Id="rId35" Type="http://schemas.openxmlformats.org/officeDocument/2006/relationships/hyperlink" Target="consultantplus://offline/ref=9AED15F87D1C9986D55BE0ACC671962BC4DF6CD810443EC4BFE28196AD4D2A6FAFC5C3A461BE5766U606D" TargetMode="External"/><Relationship Id="rId56" Type="http://schemas.openxmlformats.org/officeDocument/2006/relationships/hyperlink" Target="consultantplus://offline/ref=9AED15F87D1C9986D55BFEA1D01DC921C7D136DD1E443D9BE3BDDACBFA442038E88A9AE625B35265632D02U000D" TargetMode="External"/><Relationship Id="rId77" Type="http://schemas.openxmlformats.org/officeDocument/2006/relationships/hyperlink" Target="consultantplus://offline/ref=A3C1EAA7A81FF1D7DFE03D99A4FDF4C36FF5169C3C3A2C0E3D25F4F14754F34E83648A827E5784409BA141V905D" TargetMode="External"/><Relationship Id="rId100" Type="http://schemas.openxmlformats.org/officeDocument/2006/relationships/hyperlink" Target="consultantplus://offline/ref=A3C1EAA7A81FF1D7DFE03D99A4FDF4C36FF5169C3C3A2C0E3D25F4F14754F34E83648A827E5784409BA248V90AD" TargetMode="External"/><Relationship Id="rId105" Type="http://schemas.openxmlformats.org/officeDocument/2006/relationships/hyperlink" Target="consultantplus://offline/ref=A3C1EAA7A81FF1D7DFE03D99A4FDF4C36FF5169C323D2A053525F4F14754F34EV803D" TargetMode="External"/><Relationship Id="rId126" Type="http://schemas.openxmlformats.org/officeDocument/2006/relationships/hyperlink" Target="consultantplus://offline/ref=A3C1EAA7A81FF1D7DFE03D99A4FDF4C36FF5169C303E21043B25F4F14754F34EV80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10391</Words>
  <Characters>59233</Characters>
  <Application>Microsoft Office Word</Application>
  <DocSecurity>0</DocSecurity>
  <Lines>493</Lines>
  <Paragraphs>138</Paragraphs>
  <ScaleCrop>false</ScaleCrop>
  <Company/>
  <LinksUpToDate>false</LinksUpToDate>
  <CharactersWithSpaces>69486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Корчевская Евгения Александровна</dc:creator>
  <cp:lastModifiedBy>Корчевская Евгения Александровна</cp:lastModifiedBy>
  <cp:revision>1</cp:revision>
  <dcterms:created xsi:type="dcterms:W3CDTF">2014-06-04T03:52:00Z</dcterms:created>
  <dcterms:modified xsi:type="dcterms:W3CDTF">2014-06-04T03:52:00Z</dcterms:modified>
</cp:coreProperties>
</file>